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2A" w:rsidRDefault="003B1C2A" w:rsidP="003B1C2A">
      <w:pPr>
        <w:jc w:val="center"/>
        <w:rPr>
          <w:b/>
        </w:rPr>
      </w:pPr>
      <w:r w:rsidRPr="003B1C2A">
        <w:rPr>
          <w:b/>
        </w:rPr>
        <w:t xml:space="preserve"> </w:t>
      </w:r>
      <w:r>
        <w:rPr>
          <w:b/>
        </w:rPr>
        <w:t xml:space="preserve">Муниципальное образование  городской округ – город </w:t>
      </w:r>
      <w:proofErr w:type="spellStart"/>
      <w:r>
        <w:rPr>
          <w:b/>
        </w:rPr>
        <w:t>Югорск</w:t>
      </w:r>
      <w:proofErr w:type="spellEnd"/>
    </w:p>
    <w:p w:rsidR="003B1C2A" w:rsidRDefault="003B1C2A" w:rsidP="003B1C2A">
      <w:pPr>
        <w:jc w:val="center"/>
        <w:rPr>
          <w:b/>
        </w:rPr>
      </w:pPr>
      <w:r>
        <w:rPr>
          <w:b/>
        </w:rPr>
        <w:t xml:space="preserve">Администрация города </w:t>
      </w:r>
      <w:proofErr w:type="spellStart"/>
      <w:r>
        <w:rPr>
          <w:b/>
        </w:rPr>
        <w:t>Югорска</w:t>
      </w:r>
      <w:proofErr w:type="spellEnd"/>
    </w:p>
    <w:p w:rsidR="003B1C2A" w:rsidRDefault="003B1C2A" w:rsidP="003B1C2A">
      <w:pPr>
        <w:jc w:val="center"/>
        <w:rPr>
          <w:b/>
        </w:rPr>
      </w:pPr>
      <w:r>
        <w:rPr>
          <w:b/>
        </w:rPr>
        <w:t>ПРОТОКОЛ</w:t>
      </w:r>
    </w:p>
    <w:p w:rsidR="003B1C2A" w:rsidRPr="007D6D85" w:rsidRDefault="003B1C2A" w:rsidP="007D6D85">
      <w:pPr>
        <w:jc w:val="center"/>
        <w:rPr>
          <w:b/>
        </w:rPr>
      </w:pPr>
      <w:r>
        <w:rPr>
          <w:b/>
        </w:rPr>
        <w:t>подведения итог</w:t>
      </w:r>
      <w:r w:rsidR="007D6D85">
        <w:rPr>
          <w:b/>
        </w:rPr>
        <w:t>ов аукциона в электронной форме</w:t>
      </w:r>
    </w:p>
    <w:p w:rsidR="004E1921" w:rsidRPr="00CB2426" w:rsidRDefault="003B1C2A" w:rsidP="004E1921">
      <w:pPr>
        <w:jc w:val="both"/>
      </w:pPr>
      <w:r>
        <w:t xml:space="preserve">       </w:t>
      </w:r>
      <w:r w:rsidRPr="00CB2426">
        <w:t xml:space="preserve">10 августа 2017 г.  </w:t>
      </w:r>
      <w:r w:rsidRPr="00CB2426">
        <w:tab/>
      </w:r>
      <w:r w:rsidRPr="00CB2426">
        <w:tab/>
      </w:r>
      <w:r w:rsidRPr="00CB2426">
        <w:tab/>
      </w:r>
      <w:r w:rsidRPr="00CB2426">
        <w:tab/>
        <w:t xml:space="preserve">                                      </w:t>
      </w:r>
      <w:r w:rsidR="007D6D85" w:rsidRPr="00CB2426">
        <w:t xml:space="preserve">        № 0187300005817000278-3</w:t>
      </w:r>
    </w:p>
    <w:p w:rsidR="004E1921" w:rsidRPr="00CB2426" w:rsidRDefault="004E1921" w:rsidP="004E1921">
      <w:pPr>
        <w:pStyle w:val="a6"/>
        <w:spacing w:after="0" w:line="240" w:lineRule="auto"/>
        <w:ind w:left="426"/>
        <w:jc w:val="both"/>
        <w:rPr>
          <w:rFonts w:ascii="Times New Roman" w:hAnsi="Times New Roman"/>
          <w:sz w:val="24"/>
          <w:szCs w:val="24"/>
        </w:rPr>
      </w:pPr>
      <w:r w:rsidRPr="00CB2426">
        <w:rPr>
          <w:rFonts w:ascii="Times New Roman" w:hAnsi="Times New Roman"/>
          <w:sz w:val="24"/>
          <w:szCs w:val="24"/>
        </w:rPr>
        <w:t xml:space="preserve">ПРИСУТСТВОВАЛИ: </w:t>
      </w:r>
    </w:p>
    <w:p w:rsidR="004E1921" w:rsidRPr="00CB2426" w:rsidRDefault="004E1921" w:rsidP="004E1921">
      <w:pPr>
        <w:pStyle w:val="a6"/>
        <w:spacing w:after="0" w:line="240" w:lineRule="auto"/>
        <w:ind w:left="426"/>
        <w:jc w:val="both"/>
        <w:rPr>
          <w:rFonts w:ascii="Times New Roman" w:hAnsi="Times New Roman"/>
          <w:sz w:val="24"/>
          <w:szCs w:val="24"/>
        </w:rPr>
      </w:pPr>
      <w:r w:rsidRPr="00CB2426">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CB2426">
        <w:rPr>
          <w:rFonts w:ascii="Times New Roman" w:hAnsi="Times New Roman"/>
          <w:sz w:val="24"/>
          <w:szCs w:val="24"/>
        </w:rPr>
        <w:t>Югорска</w:t>
      </w:r>
      <w:proofErr w:type="spellEnd"/>
      <w:r w:rsidRPr="00CB2426">
        <w:rPr>
          <w:rFonts w:ascii="Times New Roman" w:hAnsi="Times New Roman"/>
          <w:sz w:val="24"/>
          <w:szCs w:val="24"/>
        </w:rPr>
        <w:t xml:space="preserve"> (далее - комиссия) в следующем  составе:</w:t>
      </w:r>
    </w:p>
    <w:p w:rsidR="004E1921" w:rsidRPr="00CB2426" w:rsidRDefault="004E1921" w:rsidP="004E1921">
      <w:pPr>
        <w:pStyle w:val="a6"/>
        <w:spacing w:after="0" w:line="240" w:lineRule="auto"/>
        <w:ind w:left="426"/>
        <w:jc w:val="both"/>
        <w:rPr>
          <w:rFonts w:ascii="Times New Roman" w:hAnsi="Times New Roman"/>
          <w:sz w:val="24"/>
          <w:szCs w:val="24"/>
        </w:rPr>
      </w:pPr>
      <w:r w:rsidRPr="00CB2426">
        <w:rPr>
          <w:rFonts w:ascii="Times New Roman" w:hAnsi="Times New Roman"/>
          <w:sz w:val="24"/>
          <w:szCs w:val="24"/>
        </w:rPr>
        <w:t xml:space="preserve">1. С.Д. </w:t>
      </w:r>
      <w:proofErr w:type="spellStart"/>
      <w:r w:rsidRPr="00CB2426">
        <w:rPr>
          <w:rFonts w:ascii="Times New Roman" w:hAnsi="Times New Roman"/>
          <w:sz w:val="24"/>
          <w:szCs w:val="24"/>
        </w:rPr>
        <w:t>Голин</w:t>
      </w:r>
      <w:proofErr w:type="spellEnd"/>
      <w:r w:rsidRPr="00CB2426">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B2426">
        <w:rPr>
          <w:rFonts w:ascii="Times New Roman" w:hAnsi="Times New Roman"/>
          <w:sz w:val="24"/>
          <w:szCs w:val="24"/>
        </w:rPr>
        <w:t>Югорска</w:t>
      </w:r>
      <w:proofErr w:type="spellEnd"/>
      <w:r w:rsidRPr="00CB2426">
        <w:rPr>
          <w:rFonts w:ascii="Times New Roman" w:hAnsi="Times New Roman"/>
          <w:sz w:val="24"/>
          <w:szCs w:val="24"/>
        </w:rPr>
        <w:t>;</w:t>
      </w:r>
    </w:p>
    <w:p w:rsidR="004E1921" w:rsidRPr="00CB2426" w:rsidRDefault="004E1921" w:rsidP="004E1921">
      <w:pPr>
        <w:ind w:left="426"/>
      </w:pPr>
      <w:r w:rsidRPr="00CB2426">
        <w:t xml:space="preserve">2.  В.К. </w:t>
      </w:r>
      <w:proofErr w:type="spellStart"/>
      <w:r w:rsidRPr="00CB2426">
        <w:t>Бандурин</w:t>
      </w:r>
      <w:proofErr w:type="spellEnd"/>
      <w:r w:rsidRPr="00CB2426">
        <w:t xml:space="preserve">  - заместитель председателя комиссии, заместитель главы города - директор  департамента </w:t>
      </w:r>
      <w:proofErr w:type="spellStart"/>
      <w:r w:rsidRPr="00CB2426">
        <w:t>жилищно</w:t>
      </w:r>
      <w:proofErr w:type="spellEnd"/>
      <w:r w:rsidRPr="00CB2426">
        <w:t xml:space="preserve"> - коммунального и строительного комплекса администрации города </w:t>
      </w:r>
      <w:proofErr w:type="spellStart"/>
      <w:r w:rsidRPr="00CB2426">
        <w:t>Югорска</w:t>
      </w:r>
      <w:proofErr w:type="spellEnd"/>
      <w:r w:rsidRPr="00CB2426">
        <w:t>;</w:t>
      </w:r>
    </w:p>
    <w:p w:rsidR="004E1921" w:rsidRPr="00CB2426" w:rsidRDefault="004E1921" w:rsidP="00F4496D">
      <w:pPr>
        <w:pStyle w:val="a6"/>
        <w:spacing w:after="0" w:line="240" w:lineRule="auto"/>
        <w:ind w:left="426"/>
        <w:jc w:val="both"/>
        <w:rPr>
          <w:rFonts w:ascii="Times New Roman" w:hAnsi="Times New Roman"/>
          <w:sz w:val="24"/>
          <w:szCs w:val="24"/>
        </w:rPr>
      </w:pPr>
      <w:r w:rsidRPr="00CB2426">
        <w:rPr>
          <w:rFonts w:ascii="Times New Roman" w:hAnsi="Times New Roman"/>
          <w:sz w:val="24"/>
          <w:szCs w:val="24"/>
        </w:rPr>
        <w:t xml:space="preserve">3.  Ж.В. </w:t>
      </w:r>
      <w:proofErr w:type="spellStart"/>
      <w:r w:rsidRPr="00CB2426">
        <w:rPr>
          <w:rFonts w:ascii="Times New Roman" w:hAnsi="Times New Roman"/>
          <w:sz w:val="24"/>
          <w:szCs w:val="24"/>
        </w:rPr>
        <w:t>Резинкина</w:t>
      </w:r>
      <w:proofErr w:type="spellEnd"/>
      <w:r w:rsidRPr="00CB2426">
        <w:rPr>
          <w:rFonts w:ascii="Times New Roman" w:hAnsi="Times New Roman"/>
          <w:sz w:val="24"/>
          <w:szCs w:val="24"/>
        </w:rPr>
        <w:t xml:space="preserve"> – заместитель </w:t>
      </w:r>
      <w:r w:rsidR="00CB2426" w:rsidRPr="00CB2426">
        <w:rPr>
          <w:rFonts w:ascii="Times New Roman" w:hAnsi="Times New Roman"/>
          <w:sz w:val="24"/>
          <w:szCs w:val="24"/>
        </w:rPr>
        <w:t>директора</w:t>
      </w:r>
      <w:r w:rsidRPr="00CB2426">
        <w:rPr>
          <w:rFonts w:ascii="Times New Roman" w:hAnsi="Times New Roman"/>
          <w:sz w:val="24"/>
          <w:szCs w:val="24"/>
        </w:rPr>
        <w:t xml:space="preserve"> департамента экономического развития и проектного управления администрации города </w:t>
      </w:r>
      <w:proofErr w:type="spellStart"/>
      <w:r w:rsidRPr="00CB2426">
        <w:rPr>
          <w:rFonts w:ascii="Times New Roman" w:hAnsi="Times New Roman"/>
          <w:sz w:val="24"/>
          <w:szCs w:val="24"/>
        </w:rPr>
        <w:t>Югорска</w:t>
      </w:r>
      <w:proofErr w:type="spellEnd"/>
      <w:r w:rsidRPr="00CB2426">
        <w:rPr>
          <w:rFonts w:ascii="Times New Roman" w:hAnsi="Times New Roman"/>
          <w:sz w:val="24"/>
          <w:szCs w:val="24"/>
        </w:rPr>
        <w:t>;</w:t>
      </w:r>
    </w:p>
    <w:p w:rsidR="004E1921" w:rsidRPr="00CB2426" w:rsidRDefault="00F4496D" w:rsidP="004E1921">
      <w:pPr>
        <w:pStyle w:val="a6"/>
        <w:spacing w:after="0" w:line="240" w:lineRule="auto"/>
        <w:ind w:left="426"/>
        <w:jc w:val="both"/>
        <w:rPr>
          <w:rFonts w:ascii="Times New Roman" w:hAnsi="Times New Roman"/>
          <w:sz w:val="24"/>
          <w:szCs w:val="24"/>
        </w:rPr>
      </w:pPr>
      <w:r w:rsidRPr="00CB2426">
        <w:rPr>
          <w:rFonts w:ascii="Times New Roman" w:hAnsi="Times New Roman"/>
          <w:sz w:val="24"/>
          <w:szCs w:val="24"/>
        </w:rPr>
        <w:t>4</w:t>
      </w:r>
      <w:r w:rsidR="004E1921" w:rsidRPr="00CB2426">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4E1921" w:rsidRPr="00CB2426">
        <w:rPr>
          <w:rFonts w:ascii="Times New Roman" w:hAnsi="Times New Roman"/>
          <w:sz w:val="24"/>
          <w:szCs w:val="24"/>
        </w:rPr>
        <w:t>Югорска</w:t>
      </w:r>
      <w:proofErr w:type="spellEnd"/>
      <w:r w:rsidR="004E1921" w:rsidRPr="00CB2426">
        <w:rPr>
          <w:rFonts w:ascii="Times New Roman" w:hAnsi="Times New Roman"/>
          <w:sz w:val="24"/>
          <w:szCs w:val="24"/>
        </w:rPr>
        <w:t>.</w:t>
      </w:r>
    </w:p>
    <w:p w:rsidR="004E1921" w:rsidRPr="00CB2426" w:rsidRDefault="004E1921" w:rsidP="004E1921">
      <w:pPr>
        <w:tabs>
          <w:tab w:val="left" w:pos="1134"/>
        </w:tabs>
        <w:ind w:left="426"/>
        <w:jc w:val="both"/>
      </w:pPr>
      <w:r w:rsidRPr="00CB2426">
        <w:t xml:space="preserve">Всего присутствовали </w:t>
      </w:r>
      <w:r w:rsidR="00F4496D" w:rsidRPr="00CB2426">
        <w:t>4</w:t>
      </w:r>
      <w:r w:rsidRPr="00CB2426">
        <w:t xml:space="preserve"> член</w:t>
      </w:r>
      <w:r w:rsidR="00F4496D" w:rsidRPr="00CB2426">
        <w:t>а</w:t>
      </w:r>
      <w:r w:rsidRPr="00CB2426">
        <w:t xml:space="preserve"> комиссии из 8.</w:t>
      </w:r>
    </w:p>
    <w:p w:rsidR="008E6E5B" w:rsidRPr="004E371D" w:rsidRDefault="008E6E5B" w:rsidP="008E6E5B">
      <w:pPr>
        <w:tabs>
          <w:tab w:val="num" w:pos="426"/>
          <w:tab w:val="num" w:pos="927"/>
        </w:tabs>
        <w:autoSpaceDE w:val="0"/>
        <w:autoSpaceDN w:val="0"/>
        <w:adjustRightInd w:val="0"/>
        <w:ind w:left="426"/>
        <w:jc w:val="both"/>
      </w:pPr>
      <w:r w:rsidRPr="00CB2426">
        <w:t>Представитель</w:t>
      </w:r>
      <w:r w:rsidRPr="004E371D">
        <w:t xml:space="preserve"> заказчика: </w:t>
      </w:r>
      <w:r>
        <w:t>Никулина Оксана Александровна, заведующий хозяйством групп дошкольного возраста</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3B1C2A" w:rsidRDefault="003B1C2A" w:rsidP="003B1C2A">
      <w:pPr>
        <w:suppressAutoHyphens w:val="0"/>
        <w:autoSpaceDE w:val="0"/>
        <w:autoSpaceDN w:val="0"/>
        <w:adjustRightInd w:val="0"/>
        <w:ind w:left="426"/>
        <w:jc w:val="both"/>
      </w:pPr>
      <w:r>
        <w:t>1. Наименование аукцион</w:t>
      </w:r>
      <w:r w:rsidRPr="0052653A">
        <w:t>а: аукцион в электронной форме № 01873000058170002</w:t>
      </w:r>
      <w:r>
        <w:t xml:space="preserve">78 среди субъектов малого предпринимательства и социально-ориентированных некоммерческих организаций на </w:t>
      </w:r>
      <w:r w:rsidRPr="00AF72F5">
        <w:t>право</w:t>
      </w:r>
      <w:r>
        <w:t xml:space="preserve"> заключения гражданско-правового договора на поставку  хозяйственных товаров. </w:t>
      </w:r>
    </w:p>
    <w:p w:rsidR="003B1C2A" w:rsidRPr="000761CE" w:rsidRDefault="003B1C2A" w:rsidP="003B1C2A">
      <w:pPr>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018730000581700027</w:t>
      </w:r>
      <w:r>
        <w:t>8</w:t>
      </w:r>
      <w:r w:rsidRPr="00F35DDD">
        <w:t xml:space="preserve">, дата </w:t>
      </w:r>
      <w:r w:rsidRPr="000761CE">
        <w:t xml:space="preserve">публикации 25.07.2017. </w:t>
      </w:r>
    </w:p>
    <w:p w:rsidR="003B1C2A" w:rsidRPr="000761CE" w:rsidRDefault="003B1C2A" w:rsidP="003B1C2A">
      <w:pPr>
        <w:pStyle w:val="ConsPlusNormal"/>
        <w:widowControl/>
        <w:ind w:firstLine="0"/>
        <w:jc w:val="both"/>
        <w:outlineLvl w:val="0"/>
        <w:rPr>
          <w:rFonts w:ascii="Times New Roman" w:hAnsi="Times New Roman" w:cs="Times New Roman"/>
          <w:sz w:val="24"/>
          <w:szCs w:val="24"/>
        </w:rPr>
      </w:pPr>
      <w:r w:rsidRPr="000761CE">
        <w:rPr>
          <w:rFonts w:ascii="Times New Roman" w:hAnsi="Times New Roman" w:cs="Times New Roman"/>
          <w:sz w:val="24"/>
          <w:szCs w:val="24"/>
        </w:rPr>
        <w:t xml:space="preserve">       Идентификационный код закупки: 173862200262586220100100500420000244.</w:t>
      </w:r>
    </w:p>
    <w:p w:rsidR="003B1C2A" w:rsidRPr="0027477C" w:rsidRDefault="003B1C2A" w:rsidP="003B1C2A">
      <w:pPr>
        <w:tabs>
          <w:tab w:val="num" w:pos="567"/>
        </w:tabs>
        <w:suppressAutoHyphens w:val="0"/>
        <w:autoSpaceDE w:val="0"/>
        <w:autoSpaceDN w:val="0"/>
        <w:adjustRightInd w:val="0"/>
        <w:ind w:left="426"/>
        <w:jc w:val="both"/>
      </w:pPr>
      <w:r w:rsidRPr="00CB7D5B">
        <w:t xml:space="preserve">2. </w:t>
      </w:r>
      <w:r>
        <w:t>Заказчик:</w:t>
      </w:r>
      <w:r w:rsidRPr="00216F42">
        <w:t xml:space="preserve"> </w:t>
      </w:r>
      <w:r w:rsidRPr="0027477C">
        <w:t xml:space="preserve">Муниципальное бюджетное общеобразовательное учреждение «Средняя общеобразовательная школа №2». </w:t>
      </w:r>
      <w:proofErr w:type="gramStart"/>
      <w:r w:rsidRPr="0027477C">
        <w:t xml:space="preserve">Почтовый адрес: 628260, Ханты - Мансийский автономный округ - Югра, Тюменская обл.,  г. </w:t>
      </w:r>
      <w:proofErr w:type="spellStart"/>
      <w:r w:rsidRPr="0027477C">
        <w:t>Югорск</w:t>
      </w:r>
      <w:proofErr w:type="spellEnd"/>
      <w:r w:rsidRPr="0027477C">
        <w:t>, ул. Мира, 85.</w:t>
      </w:r>
      <w:proofErr w:type="gramEnd"/>
    </w:p>
    <w:p w:rsidR="003B1C2A" w:rsidRPr="00AD070B" w:rsidRDefault="003B1C2A" w:rsidP="003B1C2A">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3B1C2A" w:rsidRDefault="003B1C2A" w:rsidP="003B1C2A">
      <w:pPr>
        <w:ind w:left="426"/>
      </w:pPr>
      <w:r>
        <w:t>4</w:t>
      </w:r>
      <w:r w:rsidRPr="00B37CB1">
        <w:t>. На основании</w:t>
      </w:r>
      <w:r>
        <w:t xml:space="preserve"> протокола проведения </w:t>
      </w:r>
      <w:r w:rsidRPr="00B37CB1">
        <w:t xml:space="preserve">аукциона в электронной форме от </w:t>
      </w:r>
      <w:r>
        <w:t>0</w:t>
      </w:r>
      <w:r w:rsidR="00CB2426">
        <w:t>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B1C2A" w:rsidRPr="00B37CB1" w:rsidTr="00920766">
        <w:trPr>
          <w:cantSplit/>
          <w:trHeight w:val="728"/>
          <w:tblHeader/>
        </w:trPr>
        <w:tc>
          <w:tcPr>
            <w:tcW w:w="851" w:type="dxa"/>
          </w:tcPr>
          <w:p w:rsidR="003B1C2A" w:rsidRPr="007D6D85" w:rsidRDefault="003B1C2A" w:rsidP="00920766">
            <w:pPr>
              <w:spacing w:line="276" w:lineRule="auto"/>
              <w:jc w:val="center"/>
              <w:rPr>
                <w:b/>
                <w:sz w:val="18"/>
                <w:szCs w:val="18"/>
              </w:rPr>
            </w:pPr>
            <w:r w:rsidRPr="007D6D85">
              <w:rPr>
                <w:b/>
                <w:sz w:val="18"/>
                <w:szCs w:val="18"/>
              </w:rPr>
              <w:t>Порядковый номер по ранжированию</w:t>
            </w:r>
          </w:p>
        </w:tc>
        <w:tc>
          <w:tcPr>
            <w:tcW w:w="1418" w:type="dxa"/>
          </w:tcPr>
          <w:p w:rsidR="003B1C2A" w:rsidRPr="007D6D85" w:rsidRDefault="003B1C2A" w:rsidP="00920766">
            <w:pPr>
              <w:spacing w:after="200" w:line="276" w:lineRule="auto"/>
              <w:jc w:val="center"/>
              <w:rPr>
                <w:b/>
                <w:sz w:val="18"/>
                <w:szCs w:val="18"/>
              </w:rPr>
            </w:pPr>
            <w:r w:rsidRPr="007D6D85">
              <w:rPr>
                <w:b/>
                <w:sz w:val="18"/>
                <w:szCs w:val="18"/>
              </w:rPr>
              <w:t>Порядковый номер заявки</w:t>
            </w:r>
          </w:p>
        </w:tc>
        <w:tc>
          <w:tcPr>
            <w:tcW w:w="6662" w:type="dxa"/>
          </w:tcPr>
          <w:p w:rsidR="003B1C2A" w:rsidRPr="007D6D85" w:rsidRDefault="003B1C2A" w:rsidP="00920766">
            <w:pPr>
              <w:ind w:firstLine="175"/>
              <w:jc w:val="center"/>
              <w:rPr>
                <w:b/>
                <w:sz w:val="18"/>
                <w:szCs w:val="18"/>
              </w:rPr>
            </w:pPr>
            <w:proofErr w:type="gramStart"/>
            <w:r w:rsidRPr="007D6D8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3B1C2A" w:rsidRPr="007D6D85" w:rsidRDefault="003B1C2A" w:rsidP="00920766">
            <w:pPr>
              <w:spacing w:after="200" w:line="276" w:lineRule="auto"/>
              <w:jc w:val="center"/>
              <w:rPr>
                <w:b/>
                <w:sz w:val="18"/>
                <w:szCs w:val="18"/>
              </w:rPr>
            </w:pPr>
            <w:r w:rsidRPr="007D6D85">
              <w:rPr>
                <w:b/>
                <w:sz w:val="18"/>
                <w:szCs w:val="18"/>
              </w:rPr>
              <w:t>Предложение участника аукциона о цене контракта, рублей</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t>1</w:t>
            </w:r>
          </w:p>
        </w:tc>
        <w:tc>
          <w:tcPr>
            <w:tcW w:w="1418" w:type="dxa"/>
          </w:tcPr>
          <w:p w:rsidR="008E6E5B" w:rsidRPr="007D6D85" w:rsidRDefault="008E6E5B" w:rsidP="008E6E5B">
            <w:pPr>
              <w:jc w:val="center"/>
              <w:rPr>
                <w:sz w:val="20"/>
                <w:szCs w:val="20"/>
              </w:rPr>
            </w:pPr>
            <w:r w:rsidRPr="007D6D85">
              <w:rPr>
                <w:sz w:val="20"/>
                <w:szCs w:val="20"/>
              </w:rPr>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8E6E5B">
                  <w:pPr>
                    <w:rPr>
                      <w:sz w:val="20"/>
                      <w:szCs w:val="20"/>
                    </w:rPr>
                  </w:pPr>
                  <w:r w:rsidRPr="007D6D85">
                    <w:rPr>
                      <w:b/>
                      <w:bCs/>
                      <w:sz w:val="20"/>
                      <w:szCs w:val="20"/>
                    </w:rPr>
                    <w:t>ИП Иоффе Святослав Аркадьевич</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27.04.2016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129085.00</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666400031680</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620000, Свердловская </w:t>
                  </w:r>
                  <w:proofErr w:type="spellStart"/>
                  <w:r w:rsidRPr="007D6D85">
                    <w:rPr>
                      <w:sz w:val="20"/>
                      <w:szCs w:val="20"/>
                    </w:rPr>
                    <w:t>обл</w:t>
                  </w:r>
                  <w:proofErr w:type="spellEnd"/>
                  <w:r w:rsidRPr="007D6D85">
                    <w:rPr>
                      <w:sz w:val="20"/>
                      <w:szCs w:val="20"/>
                    </w:rPr>
                    <w:t xml:space="preserve">, Екатеринбург г, Свердловск г, </w:t>
                  </w:r>
                  <w:proofErr w:type="spellStart"/>
                  <w:r w:rsidRPr="007D6D85">
                    <w:rPr>
                      <w:sz w:val="20"/>
                      <w:szCs w:val="20"/>
                    </w:rPr>
                    <w:t>ул</w:t>
                  </w:r>
                  <w:proofErr w:type="gramStart"/>
                  <w:r w:rsidRPr="007D6D85">
                    <w:rPr>
                      <w:sz w:val="20"/>
                      <w:szCs w:val="20"/>
                    </w:rPr>
                    <w:t>.Б</w:t>
                  </w:r>
                  <w:proofErr w:type="gramEnd"/>
                  <w:r w:rsidRPr="007D6D85">
                    <w:rPr>
                      <w:sz w:val="20"/>
                      <w:szCs w:val="20"/>
                    </w:rPr>
                    <w:t>елинского</w:t>
                  </w:r>
                  <w:proofErr w:type="spellEnd"/>
                  <w:r w:rsidRPr="007D6D85">
                    <w:rPr>
                      <w:sz w:val="20"/>
                      <w:szCs w:val="20"/>
                    </w:rPr>
                    <w:t>, д.83 - Пятый этаж</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620000, Свердловская </w:t>
                  </w:r>
                  <w:proofErr w:type="spellStart"/>
                  <w:r w:rsidRPr="007D6D85">
                    <w:rPr>
                      <w:sz w:val="20"/>
                      <w:szCs w:val="20"/>
                    </w:rPr>
                    <w:t>обл</w:t>
                  </w:r>
                  <w:proofErr w:type="spellEnd"/>
                  <w:r w:rsidRPr="007D6D85">
                    <w:rPr>
                      <w:sz w:val="20"/>
                      <w:szCs w:val="20"/>
                    </w:rPr>
                    <w:t xml:space="preserve">, Екатеринбург г, Свердловск г, </w:t>
                  </w:r>
                  <w:proofErr w:type="spellStart"/>
                  <w:r w:rsidRPr="007D6D85">
                    <w:rPr>
                      <w:sz w:val="20"/>
                      <w:szCs w:val="20"/>
                    </w:rPr>
                    <w:t>ул</w:t>
                  </w:r>
                  <w:proofErr w:type="gramStart"/>
                  <w:r w:rsidRPr="007D6D85">
                    <w:rPr>
                      <w:sz w:val="20"/>
                      <w:szCs w:val="20"/>
                    </w:rPr>
                    <w:t>.Б</w:t>
                  </w:r>
                  <w:proofErr w:type="gramEnd"/>
                  <w:r w:rsidRPr="007D6D85">
                    <w:rPr>
                      <w:sz w:val="20"/>
                      <w:szCs w:val="20"/>
                    </w:rPr>
                    <w:t>елинского</w:t>
                  </w:r>
                  <w:proofErr w:type="spellEnd"/>
                  <w:r w:rsidRPr="007D6D85">
                    <w:rPr>
                      <w:sz w:val="20"/>
                      <w:szCs w:val="20"/>
                    </w:rPr>
                    <w:t>, д.83 - Пятый этаж</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+73432530795</w:t>
                  </w:r>
                </w:p>
              </w:tc>
            </w:tr>
          </w:tbl>
          <w:p w:rsidR="008E6E5B" w:rsidRPr="007D6D85" w:rsidRDefault="008E6E5B" w:rsidP="00920766">
            <w:pPr>
              <w:jc w:val="both"/>
              <w:rPr>
                <w:rStyle w:val="textspanview"/>
                <w:color w:val="FF0000"/>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129085.00</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lastRenderedPageBreak/>
              <w:t>2</w:t>
            </w:r>
          </w:p>
        </w:tc>
        <w:tc>
          <w:tcPr>
            <w:tcW w:w="1418" w:type="dxa"/>
          </w:tcPr>
          <w:p w:rsidR="008E6E5B" w:rsidRPr="007D6D85" w:rsidRDefault="008E6E5B" w:rsidP="008E6E5B">
            <w:pPr>
              <w:jc w:val="center"/>
              <w:rPr>
                <w:sz w:val="20"/>
                <w:szCs w:val="20"/>
              </w:rPr>
            </w:pPr>
            <w:r w:rsidRPr="007D6D85">
              <w:rPr>
                <w:sz w:val="20"/>
                <w:szCs w:val="20"/>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F4496D">
                  <w:pPr>
                    <w:rPr>
                      <w:sz w:val="20"/>
                      <w:szCs w:val="20"/>
                    </w:rPr>
                  </w:pPr>
                  <w:r w:rsidRPr="007D6D85">
                    <w:rPr>
                      <w:b/>
                      <w:bCs/>
                      <w:sz w:val="20"/>
                      <w:szCs w:val="20"/>
                    </w:rPr>
                    <w:t xml:space="preserve">Общество с Ограниченной Ответственностью </w:t>
                  </w:r>
                  <w:proofErr w:type="spellStart"/>
                  <w:r w:rsidRPr="007D6D85">
                    <w:rPr>
                      <w:b/>
                      <w:bCs/>
                      <w:sz w:val="20"/>
                      <w:szCs w:val="20"/>
                    </w:rPr>
                    <w:t>КомСнаб</w:t>
                  </w:r>
                  <w:proofErr w:type="spellEnd"/>
                  <w:r w:rsidRPr="007D6D85">
                    <w:rPr>
                      <w:b/>
                      <w:bCs/>
                      <w:sz w:val="20"/>
                      <w:szCs w:val="20"/>
                    </w:rPr>
                    <w:t>-Урал</w:t>
                  </w:r>
                </w:p>
              </w:tc>
            </w:tr>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09.09.2015</w:t>
                  </w:r>
                </w:p>
              </w:tc>
            </w:tr>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130000.00</w:t>
                  </w:r>
                </w:p>
              </w:tc>
            </w:tr>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6685090035</w:t>
                  </w:r>
                </w:p>
              </w:tc>
            </w:tr>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668501001</w:t>
                  </w:r>
                </w:p>
              </w:tc>
            </w:tr>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620000, Свердловская </w:t>
                  </w:r>
                  <w:proofErr w:type="spellStart"/>
                  <w:r w:rsidRPr="007D6D85">
                    <w:rPr>
                      <w:sz w:val="20"/>
                      <w:szCs w:val="20"/>
                    </w:rPr>
                    <w:t>обл</w:t>
                  </w:r>
                  <w:proofErr w:type="spellEnd"/>
                  <w:r w:rsidRPr="007D6D85">
                    <w:rPr>
                      <w:sz w:val="20"/>
                      <w:szCs w:val="20"/>
                    </w:rPr>
                    <w:t xml:space="preserve">, Екатеринбург г, </w:t>
                  </w:r>
                  <w:proofErr w:type="spellStart"/>
                  <w:r w:rsidRPr="007D6D85">
                    <w:rPr>
                      <w:sz w:val="20"/>
                      <w:szCs w:val="20"/>
                    </w:rPr>
                    <w:t>ул</w:t>
                  </w:r>
                  <w:proofErr w:type="gramStart"/>
                  <w:r w:rsidRPr="007D6D85">
                    <w:rPr>
                      <w:sz w:val="20"/>
                      <w:szCs w:val="20"/>
                    </w:rPr>
                    <w:t>.В</w:t>
                  </w:r>
                  <w:proofErr w:type="gramEnd"/>
                  <w:r w:rsidRPr="007D6D85">
                    <w:rPr>
                      <w:sz w:val="20"/>
                      <w:szCs w:val="20"/>
                    </w:rPr>
                    <w:t>остчная</w:t>
                  </w:r>
                  <w:proofErr w:type="spellEnd"/>
                  <w:r w:rsidRPr="007D6D85">
                    <w:rPr>
                      <w:sz w:val="20"/>
                      <w:szCs w:val="20"/>
                    </w:rPr>
                    <w:t>, д.160 А - 17</w:t>
                  </w:r>
                </w:p>
              </w:tc>
            </w:tr>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620000, Свердловская </w:t>
                  </w:r>
                  <w:proofErr w:type="spellStart"/>
                  <w:r w:rsidRPr="007D6D85">
                    <w:rPr>
                      <w:sz w:val="20"/>
                      <w:szCs w:val="20"/>
                    </w:rPr>
                    <w:t>обл</w:t>
                  </w:r>
                  <w:proofErr w:type="spellEnd"/>
                  <w:r w:rsidRPr="007D6D85">
                    <w:rPr>
                      <w:sz w:val="20"/>
                      <w:szCs w:val="20"/>
                    </w:rPr>
                    <w:t xml:space="preserve">, Екатеринбург г, </w:t>
                  </w:r>
                  <w:proofErr w:type="spellStart"/>
                  <w:r w:rsidRPr="007D6D85">
                    <w:rPr>
                      <w:sz w:val="20"/>
                      <w:szCs w:val="20"/>
                    </w:rPr>
                    <w:t>ул</w:t>
                  </w:r>
                  <w:proofErr w:type="gramStart"/>
                  <w:r w:rsidRPr="007D6D85">
                    <w:rPr>
                      <w:sz w:val="20"/>
                      <w:szCs w:val="20"/>
                    </w:rPr>
                    <w:t>.В</w:t>
                  </w:r>
                  <w:proofErr w:type="gramEnd"/>
                  <w:r w:rsidRPr="007D6D85">
                    <w:rPr>
                      <w:sz w:val="20"/>
                      <w:szCs w:val="20"/>
                    </w:rPr>
                    <w:t>остчная</w:t>
                  </w:r>
                  <w:proofErr w:type="spellEnd"/>
                  <w:r w:rsidRPr="007D6D85">
                    <w:rPr>
                      <w:sz w:val="20"/>
                      <w:szCs w:val="20"/>
                    </w:rPr>
                    <w:t>, д.160 А - 17</w:t>
                  </w:r>
                </w:p>
              </w:tc>
            </w:tr>
            <w:tr w:rsidR="008E6E5B" w:rsidRPr="007D6D85" w:rsidTr="00920766">
              <w:tc>
                <w:tcPr>
                  <w:tcW w:w="1500"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83432190050</w:t>
                  </w:r>
                </w:p>
              </w:tc>
            </w:tr>
          </w:tbl>
          <w:p w:rsidR="008E6E5B" w:rsidRPr="007D6D85" w:rsidRDefault="008E6E5B" w:rsidP="00920766">
            <w:pPr>
              <w:rPr>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130000.00</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t>3</w:t>
            </w:r>
          </w:p>
        </w:tc>
        <w:tc>
          <w:tcPr>
            <w:tcW w:w="1418" w:type="dxa"/>
          </w:tcPr>
          <w:p w:rsidR="008E6E5B" w:rsidRPr="007D6D85" w:rsidRDefault="008E6E5B" w:rsidP="008E6E5B">
            <w:pPr>
              <w:jc w:val="center"/>
              <w:rPr>
                <w:sz w:val="20"/>
                <w:szCs w:val="20"/>
              </w:rPr>
            </w:pPr>
            <w:r w:rsidRPr="007D6D85">
              <w:rPr>
                <w:sz w:val="20"/>
                <w:szCs w:val="20"/>
              </w:rPr>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7D6D85" w:rsidP="00F4496D">
                  <w:pPr>
                    <w:rPr>
                      <w:sz w:val="20"/>
                      <w:szCs w:val="20"/>
                    </w:rPr>
                  </w:pPr>
                  <w:r>
                    <w:rPr>
                      <w:b/>
                      <w:bCs/>
                      <w:sz w:val="20"/>
                      <w:szCs w:val="20"/>
                    </w:rPr>
                    <w:t>Общество с ограниченно</w:t>
                  </w:r>
                  <w:r w:rsidR="008E6E5B" w:rsidRPr="007D6D85">
                    <w:rPr>
                      <w:b/>
                      <w:bCs/>
                      <w:sz w:val="20"/>
                      <w:szCs w:val="20"/>
                    </w:rPr>
                    <w:t>й</w:t>
                  </w:r>
                  <w:r>
                    <w:rPr>
                      <w:b/>
                      <w:bCs/>
                      <w:sz w:val="20"/>
                      <w:szCs w:val="20"/>
                    </w:rPr>
                    <w:t xml:space="preserve"> </w:t>
                  </w:r>
                  <w:r w:rsidR="008E6E5B" w:rsidRPr="007D6D85">
                    <w:rPr>
                      <w:b/>
                      <w:bCs/>
                      <w:sz w:val="20"/>
                      <w:szCs w:val="20"/>
                    </w:rPr>
                    <w:t>ответственностью "ИНТЕРПРОМ СИБИРЬ"</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15.03.2017</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139861.00</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5404505415</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540401001</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630108, Новосибирская </w:t>
                  </w:r>
                  <w:proofErr w:type="spellStart"/>
                  <w:r w:rsidRPr="007D6D85">
                    <w:rPr>
                      <w:sz w:val="20"/>
                      <w:szCs w:val="20"/>
                    </w:rPr>
                    <w:t>обл</w:t>
                  </w:r>
                  <w:proofErr w:type="spellEnd"/>
                  <w:r w:rsidRPr="007D6D85">
                    <w:rPr>
                      <w:sz w:val="20"/>
                      <w:szCs w:val="20"/>
                    </w:rPr>
                    <w:t xml:space="preserve">, Новосибирск г, </w:t>
                  </w:r>
                  <w:proofErr w:type="spellStart"/>
                  <w:r w:rsidRPr="007D6D85">
                    <w:rPr>
                      <w:sz w:val="20"/>
                      <w:szCs w:val="20"/>
                    </w:rPr>
                    <w:t>ул</w:t>
                  </w:r>
                  <w:proofErr w:type="gramStart"/>
                  <w:r w:rsidRPr="007D6D85">
                    <w:rPr>
                      <w:sz w:val="20"/>
                      <w:szCs w:val="20"/>
                    </w:rPr>
                    <w:t>.С</w:t>
                  </w:r>
                  <w:proofErr w:type="gramEnd"/>
                  <w:r w:rsidRPr="007D6D85">
                    <w:rPr>
                      <w:sz w:val="20"/>
                      <w:szCs w:val="20"/>
                    </w:rPr>
                    <w:t>танционная</w:t>
                  </w:r>
                  <w:proofErr w:type="spellEnd"/>
                  <w:r w:rsidRPr="007D6D85">
                    <w:rPr>
                      <w:sz w:val="20"/>
                      <w:szCs w:val="20"/>
                    </w:rPr>
                    <w:t xml:space="preserve">, </w:t>
                  </w:r>
                  <w:proofErr w:type="spellStart"/>
                  <w:r w:rsidRPr="007D6D85">
                    <w:rPr>
                      <w:sz w:val="20"/>
                      <w:szCs w:val="20"/>
                    </w:rPr>
                    <w:t>д.д</w:t>
                  </w:r>
                  <w:proofErr w:type="spellEnd"/>
                  <w:r w:rsidRPr="007D6D85">
                    <w:rPr>
                      <w:sz w:val="20"/>
                      <w:szCs w:val="20"/>
                    </w:rPr>
                    <w:t>. 26, корп.3</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630108, Новосибирская </w:t>
                  </w:r>
                  <w:proofErr w:type="spellStart"/>
                  <w:r w:rsidRPr="007D6D85">
                    <w:rPr>
                      <w:sz w:val="20"/>
                      <w:szCs w:val="20"/>
                    </w:rPr>
                    <w:t>обл</w:t>
                  </w:r>
                  <w:proofErr w:type="spellEnd"/>
                  <w:r w:rsidRPr="007D6D85">
                    <w:rPr>
                      <w:sz w:val="20"/>
                      <w:szCs w:val="20"/>
                    </w:rPr>
                    <w:t xml:space="preserve">, Новосибирск г, </w:t>
                  </w:r>
                  <w:proofErr w:type="spellStart"/>
                  <w:r w:rsidRPr="007D6D85">
                    <w:rPr>
                      <w:sz w:val="20"/>
                      <w:szCs w:val="20"/>
                    </w:rPr>
                    <w:t>ул</w:t>
                  </w:r>
                  <w:proofErr w:type="gramStart"/>
                  <w:r w:rsidRPr="007D6D85">
                    <w:rPr>
                      <w:sz w:val="20"/>
                      <w:szCs w:val="20"/>
                    </w:rPr>
                    <w:t>.С</w:t>
                  </w:r>
                  <w:proofErr w:type="gramEnd"/>
                  <w:r w:rsidRPr="007D6D85">
                    <w:rPr>
                      <w:sz w:val="20"/>
                      <w:szCs w:val="20"/>
                    </w:rPr>
                    <w:t>танционная</w:t>
                  </w:r>
                  <w:proofErr w:type="spellEnd"/>
                  <w:r w:rsidRPr="007D6D85">
                    <w:rPr>
                      <w:sz w:val="20"/>
                      <w:szCs w:val="20"/>
                    </w:rPr>
                    <w:t>, д.15/2 - 5</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8(383)383-05-45</w:t>
                  </w:r>
                </w:p>
              </w:tc>
            </w:tr>
          </w:tbl>
          <w:p w:rsidR="008E6E5B" w:rsidRPr="007D6D85" w:rsidRDefault="008E6E5B" w:rsidP="00920766">
            <w:pPr>
              <w:rPr>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139861.00</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t>4</w:t>
            </w:r>
          </w:p>
        </w:tc>
        <w:tc>
          <w:tcPr>
            <w:tcW w:w="1418" w:type="dxa"/>
          </w:tcPr>
          <w:p w:rsidR="008E6E5B" w:rsidRPr="007D6D85" w:rsidRDefault="008E6E5B" w:rsidP="008E6E5B">
            <w:pPr>
              <w:jc w:val="center"/>
              <w:rPr>
                <w:sz w:val="20"/>
                <w:szCs w:val="20"/>
              </w:rPr>
            </w:pPr>
            <w:r w:rsidRPr="007D6D85">
              <w:rPr>
                <w:sz w:val="20"/>
                <w:szCs w:val="20"/>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6E5B" w:rsidRPr="007D6D85" w:rsidTr="007D6D85">
              <w:trPr>
                <w:trHeight w:val="552"/>
              </w:trPr>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F4496D">
                  <w:pPr>
                    <w:rPr>
                      <w:sz w:val="20"/>
                      <w:szCs w:val="20"/>
                    </w:rPr>
                  </w:pPr>
                  <w:r w:rsidRPr="007D6D85">
                    <w:rPr>
                      <w:b/>
                      <w:bCs/>
                      <w:sz w:val="20"/>
                      <w:szCs w:val="20"/>
                    </w:rPr>
                    <w:t xml:space="preserve">Индивидуальный предприниматель </w:t>
                  </w:r>
                  <w:proofErr w:type="spellStart"/>
                  <w:r w:rsidRPr="007D6D85">
                    <w:rPr>
                      <w:b/>
                      <w:bCs/>
                      <w:sz w:val="20"/>
                      <w:szCs w:val="20"/>
                    </w:rPr>
                    <w:t>Хорольский</w:t>
                  </w:r>
                  <w:proofErr w:type="spellEnd"/>
                  <w:r w:rsidRPr="007D6D85">
                    <w:rPr>
                      <w:b/>
                      <w:bCs/>
                      <w:sz w:val="20"/>
                      <w:szCs w:val="20"/>
                    </w:rPr>
                    <w:t xml:space="preserve"> Сергей Алексеевич</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18.08.2016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153330.84</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550765320779</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644103, Омская </w:t>
                  </w:r>
                  <w:proofErr w:type="spellStart"/>
                  <w:r w:rsidRPr="007D6D85">
                    <w:rPr>
                      <w:sz w:val="20"/>
                      <w:szCs w:val="20"/>
                    </w:rPr>
                    <w:t>обл</w:t>
                  </w:r>
                  <w:proofErr w:type="spellEnd"/>
                  <w:r w:rsidRPr="007D6D85">
                    <w:rPr>
                      <w:sz w:val="20"/>
                      <w:szCs w:val="20"/>
                    </w:rPr>
                    <w:t xml:space="preserve">, Омск г, Кировский АО тер, </w:t>
                  </w:r>
                  <w:proofErr w:type="spellStart"/>
                  <w:r w:rsidRPr="007D6D85">
                    <w:rPr>
                      <w:sz w:val="20"/>
                      <w:szCs w:val="20"/>
                    </w:rPr>
                    <w:t>ул</w:t>
                  </w:r>
                  <w:proofErr w:type="gramStart"/>
                  <w:r w:rsidRPr="007D6D85">
                    <w:rPr>
                      <w:sz w:val="20"/>
                      <w:szCs w:val="20"/>
                    </w:rPr>
                    <w:t>.А</w:t>
                  </w:r>
                  <w:proofErr w:type="gramEnd"/>
                  <w:r w:rsidRPr="007D6D85">
                    <w:rPr>
                      <w:sz w:val="20"/>
                      <w:szCs w:val="20"/>
                    </w:rPr>
                    <w:t>виагородок</w:t>
                  </w:r>
                  <w:proofErr w:type="spellEnd"/>
                  <w:r w:rsidRPr="007D6D85">
                    <w:rPr>
                      <w:sz w:val="20"/>
                      <w:szCs w:val="20"/>
                    </w:rPr>
                    <w:t>, д.1 - 16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644103, Омская </w:t>
                  </w:r>
                  <w:proofErr w:type="spellStart"/>
                  <w:r w:rsidRPr="007D6D85">
                    <w:rPr>
                      <w:sz w:val="20"/>
                      <w:szCs w:val="20"/>
                    </w:rPr>
                    <w:t>обл</w:t>
                  </w:r>
                  <w:proofErr w:type="spellEnd"/>
                  <w:r w:rsidRPr="007D6D85">
                    <w:rPr>
                      <w:sz w:val="20"/>
                      <w:szCs w:val="20"/>
                    </w:rPr>
                    <w:t xml:space="preserve">, Омск г, Кировский АО тер, </w:t>
                  </w:r>
                  <w:proofErr w:type="spellStart"/>
                  <w:r w:rsidRPr="007D6D85">
                    <w:rPr>
                      <w:sz w:val="20"/>
                      <w:szCs w:val="20"/>
                    </w:rPr>
                    <w:t>ул</w:t>
                  </w:r>
                  <w:proofErr w:type="gramStart"/>
                  <w:r w:rsidRPr="007D6D85">
                    <w:rPr>
                      <w:sz w:val="20"/>
                      <w:szCs w:val="20"/>
                    </w:rPr>
                    <w:t>.А</w:t>
                  </w:r>
                  <w:proofErr w:type="gramEnd"/>
                  <w:r w:rsidRPr="007D6D85">
                    <w:rPr>
                      <w:sz w:val="20"/>
                      <w:szCs w:val="20"/>
                    </w:rPr>
                    <w:t>виагородок</w:t>
                  </w:r>
                  <w:proofErr w:type="spellEnd"/>
                  <w:r w:rsidRPr="007D6D85">
                    <w:rPr>
                      <w:sz w:val="20"/>
                      <w:szCs w:val="20"/>
                    </w:rPr>
                    <w:t>, д.1 - 16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+73812293970</w:t>
                  </w:r>
                </w:p>
              </w:tc>
            </w:tr>
          </w:tbl>
          <w:p w:rsidR="008E6E5B" w:rsidRPr="007D6D85" w:rsidRDefault="008E6E5B" w:rsidP="00920766">
            <w:pPr>
              <w:rPr>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153330.84</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t>5</w:t>
            </w:r>
          </w:p>
        </w:tc>
        <w:tc>
          <w:tcPr>
            <w:tcW w:w="1418" w:type="dxa"/>
          </w:tcPr>
          <w:p w:rsidR="008E6E5B" w:rsidRPr="007D6D85" w:rsidRDefault="008E6E5B" w:rsidP="008E6E5B">
            <w:pPr>
              <w:jc w:val="center"/>
              <w:rPr>
                <w:sz w:val="20"/>
                <w:szCs w:val="20"/>
              </w:rPr>
            </w:pPr>
            <w:r w:rsidRPr="007D6D85">
              <w:rPr>
                <w:sz w:val="20"/>
                <w:szCs w:val="20"/>
              </w:rPr>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8E6E5B">
                  <w:pPr>
                    <w:rPr>
                      <w:sz w:val="20"/>
                      <w:szCs w:val="20"/>
                    </w:rPr>
                  </w:pPr>
                  <w:r w:rsidRPr="007D6D85">
                    <w:rPr>
                      <w:b/>
                      <w:bCs/>
                      <w:sz w:val="20"/>
                      <w:szCs w:val="20"/>
                    </w:rPr>
                    <w:t>Общество с ограниченной ответственностью "</w:t>
                  </w:r>
                  <w:proofErr w:type="spellStart"/>
                  <w:r w:rsidRPr="007D6D85">
                    <w:rPr>
                      <w:b/>
                      <w:bCs/>
                      <w:sz w:val="20"/>
                      <w:szCs w:val="20"/>
                    </w:rPr>
                    <w:t>Комус</w:t>
                  </w:r>
                  <w:proofErr w:type="spellEnd"/>
                  <w:r w:rsidRPr="007D6D85">
                    <w:rPr>
                      <w:b/>
                      <w:bCs/>
                      <w:sz w:val="20"/>
                      <w:szCs w:val="20"/>
                    </w:rPr>
                    <w:t xml:space="preserve"> - Южный Урал"</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16.08.2015</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181059.26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7451101090</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744801001</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454000, Челябинская </w:t>
                  </w:r>
                  <w:proofErr w:type="spellStart"/>
                  <w:r w:rsidRPr="007D6D85">
                    <w:rPr>
                      <w:sz w:val="20"/>
                      <w:szCs w:val="20"/>
                    </w:rPr>
                    <w:t>обл</w:t>
                  </w:r>
                  <w:proofErr w:type="spellEnd"/>
                  <w:r w:rsidRPr="007D6D85">
                    <w:rPr>
                      <w:sz w:val="20"/>
                      <w:szCs w:val="20"/>
                    </w:rPr>
                    <w:t xml:space="preserve">, Челябинск г, </w:t>
                  </w:r>
                  <w:proofErr w:type="spellStart"/>
                  <w:r w:rsidRPr="007D6D85">
                    <w:rPr>
                      <w:sz w:val="20"/>
                      <w:szCs w:val="20"/>
                    </w:rPr>
                    <w:t>ул</w:t>
                  </w:r>
                  <w:proofErr w:type="gramStart"/>
                  <w:r w:rsidRPr="007D6D85">
                    <w:rPr>
                      <w:sz w:val="20"/>
                      <w:szCs w:val="20"/>
                    </w:rPr>
                    <w:t>.А</w:t>
                  </w:r>
                  <w:proofErr w:type="gramEnd"/>
                  <w:r w:rsidRPr="007D6D85">
                    <w:rPr>
                      <w:sz w:val="20"/>
                      <w:szCs w:val="20"/>
                    </w:rPr>
                    <w:t>втодорожная</w:t>
                  </w:r>
                  <w:proofErr w:type="spellEnd"/>
                  <w:r w:rsidRPr="007D6D85">
                    <w:rPr>
                      <w:sz w:val="20"/>
                      <w:szCs w:val="20"/>
                    </w:rPr>
                    <w:t>, д.19 А</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454000, Челябинская </w:t>
                  </w:r>
                  <w:proofErr w:type="spellStart"/>
                  <w:r w:rsidRPr="007D6D85">
                    <w:rPr>
                      <w:sz w:val="20"/>
                      <w:szCs w:val="20"/>
                    </w:rPr>
                    <w:t>обл</w:t>
                  </w:r>
                  <w:proofErr w:type="spellEnd"/>
                  <w:r w:rsidRPr="007D6D85">
                    <w:rPr>
                      <w:sz w:val="20"/>
                      <w:szCs w:val="20"/>
                    </w:rPr>
                    <w:t xml:space="preserve">, Челябинск г, </w:t>
                  </w:r>
                  <w:proofErr w:type="spellStart"/>
                  <w:r w:rsidRPr="007D6D85">
                    <w:rPr>
                      <w:sz w:val="20"/>
                      <w:szCs w:val="20"/>
                    </w:rPr>
                    <w:t>ул</w:t>
                  </w:r>
                  <w:proofErr w:type="gramStart"/>
                  <w:r w:rsidRPr="007D6D85">
                    <w:rPr>
                      <w:sz w:val="20"/>
                      <w:szCs w:val="20"/>
                    </w:rPr>
                    <w:t>.А</w:t>
                  </w:r>
                  <w:proofErr w:type="gramEnd"/>
                  <w:r w:rsidRPr="007D6D85">
                    <w:rPr>
                      <w:sz w:val="20"/>
                      <w:szCs w:val="20"/>
                    </w:rPr>
                    <w:t>втодорожная</w:t>
                  </w:r>
                  <w:proofErr w:type="spellEnd"/>
                  <w:r w:rsidRPr="007D6D85">
                    <w:rPr>
                      <w:sz w:val="20"/>
                      <w:szCs w:val="20"/>
                    </w:rPr>
                    <w:t>, д.19 А</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8 (351) 799-20-95</w:t>
                  </w:r>
                </w:p>
              </w:tc>
            </w:tr>
          </w:tbl>
          <w:p w:rsidR="008E6E5B" w:rsidRPr="007D6D85" w:rsidRDefault="008E6E5B" w:rsidP="00920766">
            <w:pPr>
              <w:rPr>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181059.26</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lastRenderedPageBreak/>
              <w:t>6</w:t>
            </w:r>
          </w:p>
        </w:tc>
        <w:tc>
          <w:tcPr>
            <w:tcW w:w="1418" w:type="dxa"/>
          </w:tcPr>
          <w:p w:rsidR="008E6E5B" w:rsidRPr="007D6D85" w:rsidRDefault="008E6E5B" w:rsidP="008E6E5B">
            <w:pPr>
              <w:jc w:val="center"/>
              <w:rPr>
                <w:sz w:val="20"/>
                <w:szCs w:val="20"/>
              </w:rPr>
            </w:pPr>
            <w:r w:rsidRPr="007D6D85">
              <w:rPr>
                <w:sz w:val="20"/>
                <w:szCs w:val="20"/>
              </w:rPr>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F4496D">
                  <w:pPr>
                    <w:rPr>
                      <w:sz w:val="20"/>
                      <w:szCs w:val="20"/>
                    </w:rPr>
                  </w:pPr>
                  <w:r w:rsidRPr="007D6D85">
                    <w:rPr>
                      <w:b/>
                      <w:bCs/>
                      <w:sz w:val="20"/>
                      <w:szCs w:val="20"/>
                    </w:rPr>
                    <w:t xml:space="preserve">Индивидуальный Предприниматель </w:t>
                  </w:r>
                  <w:proofErr w:type="spellStart"/>
                  <w:r w:rsidRPr="007D6D85">
                    <w:rPr>
                      <w:b/>
                      <w:bCs/>
                      <w:sz w:val="20"/>
                      <w:szCs w:val="20"/>
                    </w:rPr>
                    <w:t>Уразов</w:t>
                  </w:r>
                  <w:proofErr w:type="spellEnd"/>
                  <w:r w:rsidRPr="007D6D85">
                    <w:rPr>
                      <w:b/>
                      <w:bCs/>
                      <w:sz w:val="20"/>
                      <w:szCs w:val="20"/>
                    </w:rPr>
                    <w:t xml:space="preserve"> Даниил Васильевич</w:t>
                  </w:r>
                  <w:r w:rsidRPr="007D6D85">
                    <w:rPr>
                      <w:sz w:val="20"/>
                      <w:szCs w:val="20"/>
                    </w:rPr>
                    <w:br/>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02.03.2017</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190000.00</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860604211188</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625000, Тюменская </w:t>
                  </w:r>
                  <w:proofErr w:type="spellStart"/>
                  <w:proofErr w:type="gramStart"/>
                  <w:r w:rsidRPr="007D6D85">
                    <w:rPr>
                      <w:sz w:val="20"/>
                      <w:szCs w:val="20"/>
                    </w:rPr>
                    <w:t>обл</w:t>
                  </w:r>
                  <w:proofErr w:type="spellEnd"/>
                  <w:proofErr w:type="gramEnd"/>
                  <w:r w:rsidRPr="007D6D85">
                    <w:rPr>
                      <w:sz w:val="20"/>
                      <w:szCs w:val="20"/>
                    </w:rPr>
                    <w:t>, Тюмень г, ул.30 лет Победы, д.38 - 306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625000, Тюменская </w:t>
                  </w:r>
                  <w:proofErr w:type="spellStart"/>
                  <w:proofErr w:type="gramStart"/>
                  <w:r w:rsidRPr="007D6D85">
                    <w:rPr>
                      <w:sz w:val="20"/>
                      <w:szCs w:val="20"/>
                    </w:rPr>
                    <w:t>обл</w:t>
                  </w:r>
                  <w:proofErr w:type="spellEnd"/>
                  <w:proofErr w:type="gramEnd"/>
                  <w:r w:rsidRPr="007D6D85">
                    <w:rPr>
                      <w:sz w:val="20"/>
                      <w:szCs w:val="20"/>
                    </w:rPr>
                    <w:t>, Тюмень г, ул.30 лет Победы, д.38 - 306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8 (3452) 53-03-83</w:t>
                  </w:r>
                </w:p>
              </w:tc>
            </w:tr>
          </w:tbl>
          <w:p w:rsidR="008E6E5B" w:rsidRPr="007D6D85" w:rsidRDefault="008E6E5B" w:rsidP="00920766">
            <w:pPr>
              <w:rPr>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190000.00</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t>7</w:t>
            </w:r>
          </w:p>
        </w:tc>
        <w:tc>
          <w:tcPr>
            <w:tcW w:w="1418" w:type="dxa"/>
          </w:tcPr>
          <w:p w:rsidR="008E6E5B" w:rsidRPr="007D6D85" w:rsidRDefault="008E6E5B" w:rsidP="008E6E5B">
            <w:pPr>
              <w:jc w:val="center"/>
              <w:rPr>
                <w:sz w:val="20"/>
                <w:szCs w:val="20"/>
              </w:rPr>
            </w:pPr>
            <w:r w:rsidRPr="007D6D85">
              <w:rPr>
                <w:sz w:val="20"/>
                <w:szCs w:val="20"/>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F4496D">
                  <w:pPr>
                    <w:rPr>
                      <w:sz w:val="20"/>
                      <w:szCs w:val="20"/>
                    </w:rPr>
                  </w:pPr>
                  <w:r w:rsidRPr="007D6D85">
                    <w:rPr>
                      <w:b/>
                      <w:bCs/>
                      <w:sz w:val="20"/>
                      <w:szCs w:val="20"/>
                    </w:rPr>
                    <w:t>Общество с ограниченной ответственностью "ПОСТОПТ"</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18.09.2016</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197270.72</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6670440368</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667001001</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620000, Свердловская </w:t>
                  </w:r>
                  <w:proofErr w:type="spellStart"/>
                  <w:r w:rsidRPr="007D6D85">
                    <w:rPr>
                      <w:sz w:val="20"/>
                      <w:szCs w:val="20"/>
                    </w:rPr>
                    <w:t>обл</w:t>
                  </w:r>
                  <w:proofErr w:type="spellEnd"/>
                  <w:r w:rsidRPr="007D6D85">
                    <w:rPr>
                      <w:sz w:val="20"/>
                      <w:szCs w:val="20"/>
                    </w:rPr>
                    <w:t xml:space="preserve">, Екатеринбург г, </w:t>
                  </w:r>
                  <w:proofErr w:type="spellStart"/>
                  <w:r w:rsidRPr="007D6D85">
                    <w:rPr>
                      <w:sz w:val="20"/>
                      <w:szCs w:val="20"/>
                    </w:rPr>
                    <w:t>ул</w:t>
                  </w:r>
                  <w:proofErr w:type="gramStart"/>
                  <w:r w:rsidRPr="007D6D85">
                    <w:rPr>
                      <w:sz w:val="20"/>
                      <w:szCs w:val="20"/>
                    </w:rPr>
                    <w:t>.С</w:t>
                  </w:r>
                  <w:proofErr w:type="gramEnd"/>
                  <w:r w:rsidRPr="007D6D85">
                    <w:rPr>
                      <w:sz w:val="20"/>
                      <w:szCs w:val="20"/>
                    </w:rPr>
                    <w:t>улимова</w:t>
                  </w:r>
                  <w:proofErr w:type="spellEnd"/>
                  <w:r w:rsidRPr="007D6D85">
                    <w:rPr>
                      <w:sz w:val="20"/>
                      <w:szCs w:val="20"/>
                    </w:rPr>
                    <w:t>, д.25 - 90</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620000, Свердловская </w:t>
                  </w:r>
                  <w:proofErr w:type="spellStart"/>
                  <w:r w:rsidRPr="007D6D85">
                    <w:rPr>
                      <w:sz w:val="20"/>
                      <w:szCs w:val="20"/>
                    </w:rPr>
                    <w:t>обл</w:t>
                  </w:r>
                  <w:proofErr w:type="spellEnd"/>
                  <w:r w:rsidRPr="007D6D85">
                    <w:rPr>
                      <w:sz w:val="20"/>
                      <w:szCs w:val="20"/>
                    </w:rPr>
                    <w:t xml:space="preserve">, Екатеринбург г, </w:t>
                  </w:r>
                  <w:proofErr w:type="spellStart"/>
                  <w:r w:rsidRPr="007D6D85">
                    <w:rPr>
                      <w:sz w:val="20"/>
                      <w:szCs w:val="20"/>
                    </w:rPr>
                    <w:t>ул</w:t>
                  </w:r>
                  <w:proofErr w:type="gramStart"/>
                  <w:r w:rsidRPr="007D6D85">
                    <w:rPr>
                      <w:sz w:val="20"/>
                      <w:szCs w:val="20"/>
                    </w:rPr>
                    <w:t>.С</w:t>
                  </w:r>
                  <w:proofErr w:type="gramEnd"/>
                  <w:r w:rsidRPr="007D6D85">
                    <w:rPr>
                      <w:sz w:val="20"/>
                      <w:szCs w:val="20"/>
                    </w:rPr>
                    <w:t>улимова</w:t>
                  </w:r>
                  <w:proofErr w:type="spellEnd"/>
                  <w:r w:rsidRPr="007D6D85">
                    <w:rPr>
                      <w:sz w:val="20"/>
                      <w:szCs w:val="20"/>
                    </w:rPr>
                    <w:t>, д.25 - 90</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+79827617545</w:t>
                  </w:r>
                </w:p>
              </w:tc>
            </w:tr>
          </w:tbl>
          <w:p w:rsidR="008E6E5B" w:rsidRPr="007D6D85" w:rsidRDefault="008E6E5B" w:rsidP="00920766">
            <w:pPr>
              <w:rPr>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197270.72</w:t>
            </w:r>
          </w:p>
        </w:tc>
      </w:tr>
      <w:tr w:rsidR="008E6E5B" w:rsidRPr="00B37CB1" w:rsidTr="00920766">
        <w:trPr>
          <w:cantSplit/>
          <w:trHeight w:val="284"/>
        </w:trPr>
        <w:tc>
          <w:tcPr>
            <w:tcW w:w="851" w:type="dxa"/>
          </w:tcPr>
          <w:p w:rsidR="008E6E5B" w:rsidRPr="00CB2426" w:rsidRDefault="008E6E5B" w:rsidP="00920766">
            <w:pPr>
              <w:spacing w:after="200" w:line="276" w:lineRule="auto"/>
              <w:rPr>
                <w:sz w:val="20"/>
                <w:szCs w:val="20"/>
              </w:rPr>
            </w:pPr>
            <w:r w:rsidRPr="00CB2426">
              <w:rPr>
                <w:sz w:val="20"/>
                <w:szCs w:val="20"/>
              </w:rPr>
              <w:t>8</w:t>
            </w:r>
          </w:p>
        </w:tc>
        <w:tc>
          <w:tcPr>
            <w:tcW w:w="1418" w:type="dxa"/>
          </w:tcPr>
          <w:p w:rsidR="008E6E5B" w:rsidRPr="007D6D85" w:rsidRDefault="008E6E5B" w:rsidP="008E6E5B">
            <w:pPr>
              <w:jc w:val="center"/>
              <w:rPr>
                <w:sz w:val="20"/>
                <w:szCs w:val="20"/>
              </w:rPr>
            </w:pPr>
            <w:r w:rsidRPr="007D6D85">
              <w:rPr>
                <w:sz w:val="20"/>
                <w:szCs w:val="20"/>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8E6E5B">
                  <w:pPr>
                    <w:rPr>
                      <w:sz w:val="20"/>
                      <w:szCs w:val="20"/>
                    </w:rPr>
                  </w:pPr>
                  <w:r w:rsidRPr="007D6D85">
                    <w:rPr>
                      <w:b/>
                      <w:bCs/>
                      <w:sz w:val="20"/>
                      <w:szCs w:val="20"/>
                    </w:rPr>
                    <w:t>Индивидуальный предприниматель Литвинов Антон Валерьевич</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03.07.2017</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264006.02</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451003910242</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641304, Курганская </w:t>
                  </w:r>
                  <w:proofErr w:type="spellStart"/>
                  <w:r w:rsidRPr="007D6D85">
                    <w:rPr>
                      <w:sz w:val="20"/>
                      <w:szCs w:val="20"/>
                    </w:rPr>
                    <w:t>обл</w:t>
                  </w:r>
                  <w:proofErr w:type="spellEnd"/>
                  <w:r w:rsidRPr="007D6D85">
                    <w:rPr>
                      <w:sz w:val="20"/>
                      <w:szCs w:val="20"/>
                    </w:rPr>
                    <w:t xml:space="preserve">, </w:t>
                  </w:r>
                  <w:proofErr w:type="spellStart"/>
                  <w:r w:rsidRPr="007D6D85">
                    <w:rPr>
                      <w:sz w:val="20"/>
                      <w:szCs w:val="20"/>
                    </w:rPr>
                    <w:t>Кетовский</w:t>
                  </w:r>
                  <w:proofErr w:type="spellEnd"/>
                  <w:r w:rsidRPr="007D6D85">
                    <w:rPr>
                      <w:sz w:val="20"/>
                      <w:szCs w:val="20"/>
                    </w:rPr>
                    <w:t xml:space="preserve"> р-н, </w:t>
                  </w:r>
                  <w:proofErr w:type="spellStart"/>
                  <w:r w:rsidRPr="007D6D85">
                    <w:rPr>
                      <w:sz w:val="20"/>
                      <w:szCs w:val="20"/>
                    </w:rPr>
                    <w:t>Залесовский</w:t>
                  </w:r>
                  <w:proofErr w:type="spellEnd"/>
                  <w:r w:rsidRPr="007D6D85">
                    <w:rPr>
                      <w:sz w:val="20"/>
                      <w:szCs w:val="20"/>
                    </w:rPr>
                    <w:t xml:space="preserve"> п, </w:t>
                  </w:r>
                  <w:proofErr w:type="spellStart"/>
                  <w:r w:rsidRPr="007D6D85">
                    <w:rPr>
                      <w:sz w:val="20"/>
                      <w:szCs w:val="20"/>
                    </w:rPr>
                    <w:t>ул</w:t>
                  </w:r>
                  <w:proofErr w:type="gramStart"/>
                  <w:r w:rsidRPr="007D6D85">
                    <w:rPr>
                      <w:sz w:val="20"/>
                      <w:szCs w:val="20"/>
                    </w:rPr>
                    <w:t>.Ц</w:t>
                  </w:r>
                  <w:proofErr w:type="gramEnd"/>
                  <w:r w:rsidRPr="007D6D85">
                    <w:rPr>
                      <w:sz w:val="20"/>
                      <w:szCs w:val="20"/>
                    </w:rPr>
                    <w:t>ентральная</w:t>
                  </w:r>
                  <w:proofErr w:type="spellEnd"/>
                  <w:r w:rsidRPr="007D6D85">
                    <w:rPr>
                      <w:sz w:val="20"/>
                      <w:szCs w:val="20"/>
                    </w:rPr>
                    <w:t>, д.2 - 2</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6E5B" w:rsidRPr="007D6D85" w:rsidRDefault="008E6E5B" w:rsidP="00920766">
                  <w:pPr>
                    <w:rPr>
                      <w:sz w:val="20"/>
                      <w:szCs w:val="20"/>
                    </w:rPr>
                  </w:pPr>
                  <w:r w:rsidRPr="007D6D85">
                    <w:rPr>
                      <w:sz w:val="20"/>
                      <w:szCs w:val="20"/>
                    </w:rPr>
                    <w:t xml:space="preserve">641304, Курганская </w:t>
                  </w:r>
                  <w:proofErr w:type="spellStart"/>
                  <w:r w:rsidRPr="007D6D85">
                    <w:rPr>
                      <w:sz w:val="20"/>
                      <w:szCs w:val="20"/>
                    </w:rPr>
                    <w:t>обл</w:t>
                  </w:r>
                  <w:proofErr w:type="spellEnd"/>
                  <w:r w:rsidRPr="007D6D85">
                    <w:rPr>
                      <w:sz w:val="20"/>
                      <w:szCs w:val="20"/>
                    </w:rPr>
                    <w:t xml:space="preserve">, </w:t>
                  </w:r>
                  <w:proofErr w:type="spellStart"/>
                  <w:r w:rsidRPr="007D6D85">
                    <w:rPr>
                      <w:sz w:val="20"/>
                      <w:szCs w:val="20"/>
                    </w:rPr>
                    <w:t>Кетовский</w:t>
                  </w:r>
                  <w:proofErr w:type="spellEnd"/>
                  <w:r w:rsidRPr="007D6D85">
                    <w:rPr>
                      <w:sz w:val="20"/>
                      <w:szCs w:val="20"/>
                    </w:rPr>
                    <w:t xml:space="preserve"> р-н, </w:t>
                  </w:r>
                  <w:proofErr w:type="spellStart"/>
                  <w:r w:rsidRPr="007D6D85">
                    <w:rPr>
                      <w:sz w:val="20"/>
                      <w:szCs w:val="20"/>
                    </w:rPr>
                    <w:t>Залесовский</w:t>
                  </w:r>
                  <w:proofErr w:type="spellEnd"/>
                  <w:r w:rsidRPr="007D6D85">
                    <w:rPr>
                      <w:sz w:val="20"/>
                      <w:szCs w:val="20"/>
                    </w:rPr>
                    <w:t xml:space="preserve"> п, </w:t>
                  </w:r>
                  <w:proofErr w:type="spellStart"/>
                  <w:r w:rsidRPr="007D6D85">
                    <w:rPr>
                      <w:sz w:val="20"/>
                      <w:szCs w:val="20"/>
                    </w:rPr>
                    <w:t>ул</w:t>
                  </w:r>
                  <w:proofErr w:type="gramStart"/>
                  <w:r w:rsidRPr="007D6D85">
                    <w:rPr>
                      <w:sz w:val="20"/>
                      <w:szCs w:val="20"/>
                    </w:rPr>
                    <w:t>.Ц</w:t>
                  </w:r>
                  <w:proofErr w:type="gramEnd"/>
                  <w:r w:rsidRPr="007D6D85">
                    <w:rPr>
                      <w:sz w:val="20"/>
                      <w:szCs w:val="20"/>
                    </w:rPr>
                    <w:t>ентральная</w:t>
                  </w:r>
                  <w:proofErr w:type="spellEnd"/>
                  <w:r w:rsidRPr="007D6D85">
                    <w:rPr>
                      <w:sz w:val="20"/>
                      <w:szCs w:val="20"/>
                    </w:rPr>
                    <w:t>, д.2 - 2</w:t>
                  </w:r>
                </w:p>
              </w:tc>
            </w:tr>
            <w:tr w:rsidR="008E6E5B" w:rsidRPr="007D6D85" w:rsidTr="00920766">
              <w:tc>
                <w:tcPr>
                  <w:tcW w:w="1563"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6E5B" w:rsidRPr="007D6D85" w:rsidRDefault="008E6E5B" w:rsidP="00920766">
                  <w:pPr>
                    <w:rPr>
                      <w:sz w:val="20"/>
                      <w:szCs w:val="20"/>
                    </w:rPr>
                  </w:pPr>
                  <w:r w:rsidRPr="007D6D85">
                    <w:rPr>
                      <w:sz w:val="20"/>
                      <w:szCs w:val="20"/>
                    </w:rPr>
                    <w:t>89630102696</w:t>
                  </w:r>
                </w:p>
              </w:tc>
            </w:tr>
          </w:tbl>
          <w:p w:rsidR="008E6E5B" w:rsidRPr="007D6D85" w:rsidRDefault="008E6E5B" w:rsidP="00920766">
            <w:pPr>
              <w:rPr>
                <w:sz w:val="20"/>
                <w:szCs w:val="20"/>
                <w:highlight w:val="yellow"/>
              </w:rPr>
            </w:pPr>
          </w:p>
        </w:tc>
        <w:tc>
          <w:tcPr>
            <w:tcW w:w="1701" w:type="dxa"/>
          </w:tcPr>
          <w:p w:rsidR="008E6E5B" w:rsidRPr="007D6D85" w:rsidRDefault="008E6E5B" w:rsidP="008E6E5B">
            <w:pPr>
              <w:jc w:val="center"/>
              <w:rPr>
                <w:sz w:val="20"/>
                <w:szCs w:val="20"/>
              </w:rPr>
            </w:pPr>
            <w:r w:rsidRPr="007D6D85">
              <w:rPr>
                <w:sz w:val="20"/>
                <w:szCs w:val="20"/>
              </w:rPr>
              <w:t>264006.02</w:t>
            </w:r>
          </w:p>
        </w:tc>
      </w:tr>
    </w:tbl>
    <w:p w:rsidR="00F4496D" w:rsidRDefault="003B1C2A" w:rsidP="003B1C2A">
      <w:pPr>
        <w:ind w:left="284"/>
        <w:jc w:val="both"/>
      </w:pPr>
      <w:r>
        <w:t>5</w:t>
      </w:r>
      <w:r w:rsidRPr="000360FA">
        <w:t>. В результате рассмотрения вторых частей заявок принято решение</w:t>
      </w:r>
      <w:r w:rsidR="00F4496D">
        <w:t>:</w:t>
      </w:r>
    </w:p>
    <w:p w:rsidR="003B1C2A" w:rsidRPr="00137977" w:rsidRDefault="00F4496D" w:rsidP="003B1C2A">
      <w:pPr>
        <w:ind w:left="284"/>
        <w:jc w:val="both"/>
      </w:pPr>
      <w:r>
        <w:t>5.1.</w:t>
      </w:r>
      <w:r w:rsidR="003B1C2A" w:rsidRPr="000360FA">
        <w:t xml:space="preserve"> о соответствии следующих заявок на участие в аукционе требованиям, установленным </w:t>
      </w:r>
      <w:r w:rsidR="003B1C2A" w:rsidRPr="007D6D85">
        <w:t xml:space="preserve">документацией об </w:t>
      </w:r>
      <w:r w:rsidR="003B1C2A" w:rsidRPr="00137977">
        <w:t>аукционе в эл</w:t>
      </w:r>
      <w:bookmarkStart w:id="0" w:name="_GoBack"/>
      <w:bookmarkEnd w:id="0"/>
      <w:r w:rsidR="003B1C2A" w:rsidRPr="00137977">
        <w:t>ектронной форме:</w:t>
      </w:r>
    </w:p>
    <w:p w:rsidR="00F4496D" w:rsidRPr="00137977" w:rsidRDefault="003B1C2A" w:rsidP="003B1C2A">
      <w:pPr>
        <w:ind w:left="284"/>
        <w:jc w:val="both"/>
        <w:rPr>
          <w:bCs/>
        </w:rPr>
      </w:pPr>
      <w:r w:rsidRPr="00137977">
        <w:t xml:space="preserve">- </w:t>
      </w:r>
      <w:r w:rsidR="00F4496D" w:rsidRPr="00137977">
        <w:rPr>
          <w:bCs/>
        </w:rPr>
        <w:t>ИП Иоффе Святослав Аркадьевич;</w:t>
      </w:r>
    </w:p>
    <w:p w:rsidR="003B1C2A" w:rsidRPr="007D6D85" w:rsidRDefault="003B1C2A" w:rsidP="003B1C2A">
      <w:pPr>
        <w:ind w:left="284"/>
        <w:jc w:val="both"/>
        <w:rPr>
          <w:bCs/>
        </w:rPr>
      </w:pPr>
      <w:r w:rsidRPr="007D6D85">
        <w:rPr>
          <w:bCs/>
        </w:rPr>
        <w:t xml:space="preserve">- </w:t>
      </w:r>
      <w:r w:rsidR="007D6D85" w:rsidRPr="007D6D85">
        <w:rPr>
          <w:bCs/>
        </w:rPr>
        <w:t xml:space="preserve">Общество с Ограниченной Ответственностью </w:t>
      </w:r>
      <w:proofErr w:type="spellStart"/>
      <w:r w:rsidR="007D6D85" w:rsidRPr="007D6D85">
        <w:rPr>
          <w:bCs/>
        </w:rPr>
        <w:t>КомСнаб</w:t>
      </w:r>
      <w:proofErr w:type="spellEnd"/>
      <w:r w:rsidR="007D6D85" w:rsidRPr="007D6D85">
        <w:rPr>
          <w:bCs/>
        </w:rPr>
        <w:t>-Урал;</w:t>
      </w:r>
    </w:p>
    <w:p w:rsidR="007D6D85" w:rsidRPr="007D6D85" w:rsidRDefault="007D6D85" w:rsidP="003B1C2A">
      <w:pPr>
        <w:ind w:left="284"/>
        <w:jc w:val="both"/>
        <w:rPr>
          <w:bCs/>
        </w:rPr>
      </w:pPr>
      <w:r w:rsidRPr="007D6D85">
        <w:rPr>
          <w:bCs/>
        </w:rPr>
        <w:t>- Общество с ограниченной ответственностью "ИНТЕРПРОМ СИБИРЬ";</w:t>
      </w:r>
    </w:p>
    <w:p w:rsidR="007D6D85" w:rsidRPr="007D6D85" w:rsidRDefault="007D6D85" w:rsidP="007D6D85">
      <w:pPr>
        <w:ind w:left="284"/>
        <w:jc w:val="both"/>
        <w:rPr>
          <w:bCs/>
        </w:rPr>
      </w:pPr>
      <w:r w:rsidRPr="007D6D85">
        <w:rPr>
          <w:bCs/>
        </w:rPr>
        <w:t xml:space="preserve">- Индивидуальный предприниматель </w:t>
      </w:r>
      <w:proofErr w:type="spellStart"/>
      <w:r w:rsidRPr="007D6D85">
        <w:rPr>
          <w:bCs/>
        </w:rPr>
        <w:t>Хорольский</w:t>
      </w:r>
      <w:proofErr w:type="spellEnd"/>
      <w:r w:rsidRPr="007D6D85">
        <w:rPr>
          <w:bCs/>
        </w:rPr>
        <w:t xml:space="preserve"> Сергей Алексеевич;</w:t>
      </w:r>
    </w:p>
    <w:p w:rsidR="007D6D85" w:rsidRPr="007D6D85" w:rsidRDefault="007D6D85" w:rsidP="003B1C2A">
      <w:pPr>
        <w:ind w:left="284"/>
        <w:jc w:val="both"/>
        <w:rPr>
          <w:bCs/>
        </w:rPr>
      </w:pPr>
      <w:r w:rsidRPr="007D6D85">
        <w:rPr>
          <w:bCs/>
        </w:rPr>
        <w:t xml:space="preserve">- Индивидуальный Предприниматель </w:t>
      </w:r>
      <w:proofErr w:type="spellStart"/>
      <w:r w:rsidRPr="007D6D85">
        <w:rPr>
          <w:bCs/>
        </w:rPr>
        <w:t>Уразов</w:t>
      </w:r>
      <w:proofErr w:type="spellEnd"/>
      <w:r w:rsidRPr="007D6D85">
        <w:rPr>
          <w:bCs/>
        </w:rPr>
        <w:t xml:space="preserve"> Даниил Васильевич;</w:t>
      </w:r>
    </w:p>
    <w:p w:rsidR="007D6D85" w:rsidRPr="007D6D85" w:rsidRDefault="007D6D85" w:rsidP="003B1C2A">
      <w:pPr>
        <w:ind w:left="284"/>
        <w:jc w:val="both"/>
        <w:rPr>
          <w:bCs/>
        </w:rPr>
      </w:pPr>
      <w:r w:rsidRPr="007D6D85">
        <w:rPr>
          <w:bCs/>
        </w:rPr>
        <w:t>- Общество с ограниченной ответственностью "ПОСТОПТ"</w:t>
      </w:r>
    </w:p>
    <w:p w:rsidR="00F4496D" w:rsidRPr="007D6D85" w:rsidRDefault="007D6D85" w:rsidP="003B1C2A">
      <w:pPr>
        <w:ind w:left="284"/>
        <w:jc w:val="both"/>
        <w:rPr>
          <w:bCs/>
        </w:rPr>
      </w:pPr>
      <w:r w:rsidRPr="007D6D85">
        <w:rPr>
          <w:bCs/>
        </w:rPr>
        <w:t>- Индивидуальный предприниматель Литвинов Антон Валерьевич.</w:t>
      </w:r>
    </w:p>
    <w:p w:rsidR="00F4496D" w:rsidRDefault="00F4496D" w:rsidP="00F4496D">
      <w:pPr>
        <w:ind w:left="284"/>
        <w:jc w:val="both"/>
      </w:pPr>
      <w:r>
        <w:t>5.2. о несоответствии следующих заявок на участие в электронном аукционе требованиям, установленным документацией об аукционе:</w:t>
      </w:r>
    </w:p>
    <w:p w:rsidR="007D6D85" w:rsidRDefault="007D6D85" w:rsidP="00F4496D">
      <w:pPr>
        <w:ind w:left="284"/>
        <w:jc w:val="both"/>
      </w:pP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2372"/>
        <w:gridCol w:w="1701"/>
        <w:gridCol w:w="1701"/>
        <w:gridCol w:w="2731"/>
      </w:tblGrid>
      <w:tr w:rsidR="00F4496D" w:rsidTr="007D6D85">
        <w:trPr>
          <w:cantSplit/>
          <w:trHeight w:val="772"/>
          <w:tblHeader/>
        </w:trPr>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F4496D" w:rsidRDefault="00F4496D" w:rsidP="009B333C">
            <w:pPr>
              <w:jc w:val="center"/>
              <w:rPr>
                <w:lang w:eastAsia="en-US"/>
              </w:rPr>
            </w:pPr>
            <w:r>
              <w:rPr>
                <w:lang w:eastAsia="en-US"/>
              </w:rPr>
              <w:lastRenderedPageBreak/>
              <w:t xml:space="preserve">Наименование участника закупки, порядковый номер заявки </w:t>
            </w:r>
          </w:p>
        </w:tc>
        <w:tc>
          <w:tcPr>
            <w:tcW w:w="2372" w:type="dxa"/>
            <w:vMerge w:val="restart"/>
            <w:tcBorders>
              <w:top w:val="single" w:sz="6" w:space="0" w:color="auto"/>
              <w:left w:val="single" w:sz="6" w:space="0" w:color="auto"/>
              <w:bottom w:val="single" w:sz="6" w:space="0" w:color="auto"/>
              <w:right w:val="single" w:sz="4" w:space="0" w:color="auto"/>
            </w:tcBorders>
            <w:vAlign w:val="center"/>
            <w:hideMark/>
          </w:tcPr>
          <w:p w:rsidR="00F4496D" w:rsidRDefault="00F4496D" w:rsidP="009B333C">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F4496D" w:rsidRDefault="00F4496D" w:rsidP="009B333C">
            <w:pPr>
              <w:jc w:val="center"/>
              <w:rPr>
                <w:lang w:eastAsia="en-US"/>
              </w:rPr>
            </w:pPr>
            <w:r>
              <w:rPr>
                <w:lang w:eastAsia="en-US"/>
              </w:rPr>
              <w:t>Положения, которым не соответствует заявка на участие в аукционе</w:t>
            </w:r>
          </w:p>
        </w:tc>
        <w:tc>
          <w:tcPr>
            <w:tcW w:w="2731" w:type="dxa"/>
            <w:vMerge w:val="restart"/>
            <w:tcBorders>
              <w:top w:val="single" w:sz="6" w:space="0" w:color="auto"/>
              <w:left w:val="single" w:sz="6" w:space="0" w:color="auto"/>
              <w:bottom w:val="single" w:sz="6" w:space="0" w:color="auto"/>
              <w:right w:val="single" w:sz="4" w:space="0" w:color="auto"/>
            </w:tcBorders>
            <w:vAlign w:val="center"/>
            <w:hideMark/>
          </w:tcPr>
          <w:p w:rsidR="00F4496D" w:rsidRDefault="00F4496D" w:rsidP="009B333C">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F4496D" w:rsidTr="007D6D85">
        <w:trPr>
          <w:cantSplit/>
          <w:trHeight w:val="947"/>
          <w:tblHeader/>
        </w:trPr>
        <w:tc>
          <w:tcPr>
            <w:tcW w:w="2126" w:type="dxa"/>
            <w:vMerge/>
            <w:tcBorders>
              <w:top w:val="single" w:sz="6" w:space="0" w:color="auto"/>
              <w:left w:val="single" w:sz="6" w:space="0" w:color="auto"/>
              <w:bottom w:val="single" w:sz="6" w:space="0" w:color="auto"/>
              <w:right w:val="single" w:sz="6" w:space="0" w:color="auto"/>
            </w:tcBorders>
            <w:vAlign w:val="center"/>
            <w:hideMark/>
          </w:tcPr>
          <w:p w:rsidR="00F4496D" w:rsidRDefault="00F4496D" w:rsidP="009B333C">
            <w:pPr>
              <w:rPr>
                <w:lang w:eastAsia="en-US"/>
              </w:rPr>
            </w:pPr>
          </w:p>
        </w:tc>
        <w:tc>
          <w:tcPr>
            <w:tcW w:w="2372" w:type="dxa"/>
            <w:vMerge/>
            <w:tcBorders>
              <w:top w:val="single" w:sz="6" w:space="0" w:color="auto"/>
              <w:left w:val="single" w:sz="6" w:space="0" w:color="auto"/>
              <w:bottom w:val="single" w:sz="6" w:space="0" w:color="auto"/>
              <w:right w:val="single" w:sz="4" w:space="0" w:color="auto"/>
            </w:tcBorders>
            <w:vAlign w:val="center"/>
            <w:hideMark/>
          </w:tcPr>
          <w:p w:rsidR="00F4496D" w:rsidRDefault="00F4496D" w:rsidP="009B333C">
            <w:pPr>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4496D" w:rsidRDefault="00F4496D" w:rsidP="009B333C">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F4496D" w:rsidRDefault="00F4496D" w:rsidP="009B333C">
            <w:pPr>
              <w:jc w:val="center"/>
              <w:rPr>
                <w:lang w:eastAsia="en-US"/>
              </w:rPr>
            </w:pPr>
            <w:r>
              <w:rPr>
                <w:lang w:eastAsia="en-US"/>
              </w:rPr>
              <w:t>Документация об аукционе</w:t>
            </w:r>
          </w:p>
        </w:tc>
        <w:tc>
          <w:tcPr>
            <w:tcW w:w="2731" w:type="dxa"/>
            <w:vMerge/>
            <w:tcBorders>
              <w:top w:val="single" w:sz="6" w:space="0" w:color="auto"/>
              <w:left w:val="single" w:sz="6" w:space="0" w:color="auto"/>
              <w:bottom w:val="single" w:sz="6" w:space="0" w:color="auto"/>
              <w:right w:val="single" w:sz="4" w:space="0" w:color="auto"/>
            </w:tcBorders>
            <w:vAlign w:val="center"/>
            <w:hideMark/>
          </w:tcPr>
          <w:p w:rsidR="00F4496D" w:rsidRDefault="00F4496D" w:rsidP="009B333C">
            <w:pPr>
              <w:rPr>
                <w:lang w:eastAsia="en-US"/>
              </w:rPr>
            </w:pPr>
          </w:p>
        </w:tc>
      </w:tr>
      <w:tr w:rsidR="00F4496D" w:rsidTr="007D6D85">
        <w:trPr>
          <w:cantSplit/>
          <w:trHeight w:val="3263"/>
        </w:trPr>
        <w:tc>
          <w:tcPr>
            <w:tcW w:w="2126" w:type="dxa"/>
            <w:tcBorders>
              <w:top w:val="single" w:sz="6" w:space="0" w:color="auto"/>
              <w:left w:val="single" w:sz="6" w:space="0" w:color="auto"/>
              <w:right w:val="single" w:sz="6" w:space="0" w:color="auto"/>
            </w:tcBorders>
            <w:vAlign w:val="center"/>
            <w:hideMark/>
          </w:tcPr>
          <w:p w:rsidR="00F4496D" w:rsidRPr="00ED0F52" w:rsidRDefault="00F4496D" w:rsidP="009B333C">
            <w:pPr>
              <w:jc w:val="center"/>
            </w:pPr>
            <w:r w:rsidRPr="00ED0F52">
              <w:t xml:space="preserve">№ </w:t>
            </w:r>
            <w:r>
              <w:t>9</w:t>
            </w:r>
          </w:p>
          <w:p w:rsidR="00F4496D" w:rsidRPr="00F4496D" w:rsidRDefault="00F4496D" w:rsidP="009B333C">
            <w:pPr>
              <w:jc w:val="center"/>
            </w:pPr>
            <w:r w:rsidRPr="00F4496D">
              <w:rPr>
                <w:b/>
                <w:bCs/>
              </w:rPr>
              <w:t>Общество с ограниченной ответственностью "</w:t>
            </w:r>
            <w:proofErr w:type="spellStart"/>
            <w:r w:rsidRPr="00F4496D">
              <w:rPr>
                <w:b/>
                <w:bCs/>
              </w:rPr>
              <w:t>Комус</w:t>
            </w:r>
            <w:proofErr w:type="spellEnd"/>
            <w:r w:rsidRPr="00F4496D">
              <w:rPr>
                <w:b/>
                <w:bCs/>
              </w:rPr>
              <w:t xml:space="preserve"> - Южный Урал"</w:t>
            </w:r>
          </w:p>
        </w:tc>
        <w:tc>
          <w:tcPr>
            <w:tcW w:w="2372" w:type="dxa"/>
            <w:tcBorders>
              <w:top w:val="single" w:sz="6" w:space="0" w:color="auto"/>
              <w:left w:val="single" w:sz="6" w:space="0" w:color="auto"/>
              <w:right w:val="single" w:sz="4" w:space="0" w:color="auto"/>
            </w:tcBorders>
            <w:vAlign w:val="center"/>
          </w:tcPr>
          <w:p w:rsidR="00F4496D" w:rsidRDefault="00F4496D" w:rsidP="00F4496D">
            <w:pPr>
              <w:ind w:left="-38" w:hanging="7"/>
              <w:jc w:val="center"/>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right w:val="single" w:sz="4" w:space="0" w:color="auto"/>
            </w:tcBorders>
            <w:vAlign w:val="center"/>
          </w:tcPr>
          <w:p w:rsidR="00F4496D" w:rsidRDefault="00F4496D" w:rsidP="009B333C">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right w:val="single" w:sz="4" w:space="0" w:color="auto"/>
            </w:tcBorders>
            <w:vAlign w:val="center"/>
          </w:tcPr>
          <w:p w:rsidR="00F4496D" w:rsidRDefault="00F4496D" w:rsidP="009B333C">
            <w:pPr>
              <w:ind w:hanging="45"/>
              <w:jc w:val="center"/>
              <w:rPr>
                <w:lang w:eastAsia="en-US"/>
              </w:rPr>
            </w:pPr>
            <w:r>
              <w:rPr>
                <w:sz w:val="18"/>
                <w:lang w:eastAsia="en-US"/>
              </w:rPr>
              <w:t xml:space="preserve"> Подпункт 7 пункта 23 Части I. Сведения о проводимом аукционе в электронной форме</w:t>
            </w:r>
          </w:p>
        </w:tc>
        <w:tc>
          <w:tcPr>
            <w:tcW w:w="2731" w:type="dxa"/>
            <w:tcBorders>
              <w:top w:val="single" w:sz="6" w:space="0" w:color="auto"/>
              <w:left w:val="single" w:sz="4" w:space="0" w:color="auto"/>
              <w:right w:val="single" w:sz="4" w:space="0" w:color="auto"/>
            </w:tcBorders>
            <w:vAlign w:val="center"/>
          </w:tcPr>
          <w:p w:rsidR="00F4496D" w:rsidRDefault="00F4496D" w:rsidP="009B333C">
            <w:pPr>
              <w:ind w:hanging="45"/>
              <w:jc w:val="center"/>
              <w:rPr>
                <w:sz w:val="18"/>
                <w:lang w:eastAsia="en-US"/>
              </w:rPr>
            </w:pPr>
            <w:r>
              <w:rPr>
                <w:sz w:val="18"/>
                <w:lang w:eastAsia="en-US"/>
              </w:rPr>
              <w:t xml:space="preserve">Вторая часть заявки </w:t>
            </w:r>
          </w:p>
        </w:tc>
      </w:tr>
    </w:tbl>
    <w:p w:rsidR="00F4496D" w:rsidRPr="00DC5B78" w:rsidRDefault="00F4496D" w:rsidP="003B1C2A">
      <w:pPr>
        <w:ind w:left="284"/>
        <w:jc w:val="both"/>
        <w:rPr>
          <w:bCs/>
          <w:highlight w:val="yellow"/>
        </w:rPr>
      </w:pPr>
    </w:p>
    <w:p w:rsidR="003B1C2A" w:rsidRPr="00CB2426" w:rsidRDefault="003B1C2A" w:rsidP="003B1C2A">
      <w:pPr>
        <w:ind w:left="284"/>
        <w:jc w:val="both"/>
      </w:pPr>
      <w:r w:rsidRPr="00CB2426">
        <w:t>6. В результате рассмотрения вторых частей заявок и на основании протокола проведения аукциона в электронной форме от 0</w:t>
      </w:r>
      <w:r w:rsidR="00CB2426">
        <w:t>7</w:t>
      </w:r>
      <w:r w:rsidRPr="00CB2426">
        <w:t>.08.2017</w:t>
      </w:r>
      <w:r w:rsidRPr="00CB2426">
        <w:rPr>
          <w:color w:val="FF0000"/>
        </w:rPr>
        <w:t xml:space="preserve"> </w:t>
      </w:r>
      <w:r w:rsidRPr="00CB2426">
        <w:t xml:space="preserve">победителем  аукциона в электронной форме признается </w:t>
      </w:r>
      <w:r w:rsidR="00CB2426" w:rsidRPr="00CB2426">
        <w:rPr>
          <w:bCs/>
        </w:rPr>
        <w:t>ИП Иоффе Святослав Аркадьевич</w:t>
      </w:r>
      <w:r w:rsidRPr="00CB2426">
        <w:t xml:space="preserve">,  с ценой гражданско-правового договора </w:t>
      </w:r>
      <w:r w:rsidR="00CB2426" w:rsidRPr="00CB2426">
        <w:t xml:space="preserve">129085.00 </w:t>
      </w:r>
      <w:r w:rsidRPr="00CB2426">
        <w:t xml:space="preserve">рублей. </w:t>
      </w:r>
    </w:p>
    <w:p w:rsidR="003B1C2A" w:rsidRPr="007D6D85" w:rsidRDefault="003B1C2A" w:rsidP="003B1C2A">
      <w:pPr>
        <w:ind w:left="284"/>
        <w:jc w:val="both"/>
      </w:pPr>
      <w:r w:rsidRPr="007D6D85">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3B1C2A" w:rsidRPr="007D6D85" w:rsidRDefault="003B1C2A" w:rsidP="003B1C2A">
      <w:pPr>
        <w:tabs>
          <w:tab w:val="left" w:pos="426"/>
          <w:tab w:val="left" w:pos="567"/>
        </w:tabs>
        <w:ind w:left="284"/>
        <w:jc w:val="both"/>
      </w:pPr>
      <w:r w:rsidRPr="007D6D85">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7D6D85">
          <w:t>http://www.sberbank-ast.ru</w:t>
        </w:r>
      </w:hyperlink>
      <w:r w:rsidRPr="007D6D85">
        <w:t>.</w:t>
      </w:r>
    </w:p>
    <w:p w:rsidR="003B1C2A" w:rsidRPr="007D6D85" w:rsidRDefault="003B1C2A" w:rsidP="003B1C2A">
      <w:pPr>
        <w:jc w:val="center"/>
        <w:rPr>
          <w:sz w:val="22"/>
          <w:szCs w:val="22"/>
        </w:rPr>
      </w:pPr>
    </w:p>
    <w:p w:rsidR="003B1C2A" w:rsidRPr="007D6D85" w:rsidRDefault="003B1C2A" w:rsidP="003B1C2A">
      <w:pPr>
        <w:jc w:val="center"/>
        <w:rPr>
          <w:sz w:val="22"/>
          <w:szCs w:val="22"/>
        </w:rPr>
      </w:pPr>
      <w:r w:rsidRPr="007D6D85">
        <w:rPr>
          <w:sz w:val="22"/>
          <w:szCs w:val="22"/>
        </w:rPr>
        <w:t xml:space="preserve">Сведения о решении </w:t>
      </w:r>
    </w:p>
    <w:p w:rsidR="003B1C2A" w:rsidRPr="007D6D85" w:rsidRDefault="003B1C2A" w:rsidP="003B1C2A">
      <w:pPr>
        <w:jc w:val="center"/>
        <w:rPr>
          <w:sz w:val="22"/>
          <w:szCs w:val="22"/>
        </w:rPr>
      </w:pPr>
      <w:r w:rsidRPr="007D6D85">
        <w:rPr>
          <w:sz w:val="22"/>
          <w:szCs w:val="22"/>
        </w:rPr>
        <w:t xml:space="preserve">членов комиссии о соответствии/несоответствии заявок участников закупки </w:t>
      </w:r>
    </w:p>
    <w:p w:rsidR="003B1C2A" w:rsidRPr="007D6D85" w:rsidRDefault="003B1C2A" w:rsidP="003B1C2A">
      <w:pPr>
        <w:jc w:val="center"/>
        <w:rPr>
          <w:sz w:val="22"/>
          <w:szCs w:val="22"/>
        </w:rPr>
      </w:pPr>
      <w:r w:rsidRPr="007D6D85">
        <w:rPr>
          <w:sz w:val="22"/>
          <w:szCs w:val="22"/>
        </w:rPr>
        <w:t>требованиям документации об аукционе</w:t>
      </w:r>
    </w:p>
    <w:p w:rsidR="003B1C2A" w:rsidRPr="007D6D85" w:rsidRDefault="003B1C2A" w:rsidP="003B1C2A">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3B1C2A" w:rsidRPr="007D6D85" w:rsidTr="00920766">
        <w:tc>
          <w:tcPr>
            <w:tcW w:w="4253" w:type="dxa"/>
            <w:tcBorders>
              <w:top w:val="single" w:sz="4" w:space="0" w:color="auto"/>
              <w:left w:val="single" w:sz="4" w:space="0" w:color="auto"/>
              <w:bottom w:val="single" w:sz="4" w:space="0" w:color="auto"/>
              <w:right w:val="single" w:sz="4" w:space="0" w:color="auto"/>
            </w:tcBorders>
            <w:vAlign w:val="center"/>
          </w:tcPr>
          <w:p w:rsidR="003B1C2A" w:rsidRPr="007D6D85" w:rsidRDefault="003B1C2A" w:rsidP="00920766">
            <w:pPr>
              <w:jc w:val="center"/>
              <w:rPr>
                <w:sz w:val="18"/>
                <w:szCs w:val="18"/>
              </w:rPr>
            </w:pPr>
            <w:r w:rsidRPr="007D6D8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3B1C2A" w:rsidRPr="007D6D85" w:rsidRDefault="003B1C2A" w:rsidP="00920766">
            <w:pPr>
              <w:jc w:val="center"/>
              <w:rPr>
                <w:sz w:val="18"/>
                <w:szCs w:val="18"/>
              </w:rPr>
            </w:pPr>
            <w:r w:rsidRPr="007D6D85">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3B1C2A" w:rsidRPr="007D6D85" w:rsidRDefault="003B1C2A" w:rsidP="00920766">
            <w:pPr>
              <w:jc w:val="center"/>
              <w:rPr>
                <w:sz w:val="18"/>
                <w:szCs w:val="18"/>
              </w:rPr>
            </w:pPr>
            <w:r w:rsidRPr="007D6D85">
              <w:rPr>
                <w:sz w:val="18"/>
                <w:szCs w:val="18"/>
              </w:rPr>
              <w:t>Член комиссии</w:t>
            </w:r>
          </w:p>
        </w:tc>
      </w:tr>
      <w:tr w:rsidR="003B1C2A" w:rsidRPr="007D6D85" w:rsidTr="00920766">
        <w:tc>
          <w:tcPr>
            <w:tcW w:w="4253"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both"/>
              <w:rPr>
                <w:noProof/>
                <w:sz w:val="16"/>
                <w:szCs w:val="16"/>
              </w:rPr>
            </w:pPr>
            <w:r w:rsidRPr="007D6D8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center"/>
              <w:rPr>
                <w:sz w:val="16"/>
                <w:szCs w:val="16"/>
              </w:rPr>
            </w:pPr>
            <w:r w:rsidRPr="007D6D85">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3B1C2A" w:rsidRPr="007D6D85" w:rsidRDefault="003B1C2A" w:rsidP="00920766">
            <w:pPr>
              <w:spacing w:after="60"/>
              <w:jc w:val="center"/>
              <w:rPr>
                <w:noProof/>
              </w:rPr>
            </w:pPr>
            <w:r w:rsidRPr="007D6D85">
              <w:rPr>
                <w:noProof/>
              </w:rPr>
              <w:t>С.Д. Голин</w:t>
            </w:r>
          </w:p>
        </w:tc>
      </w:tr>
      <w:tr w:rsidR="003B1C2A" w:rsidRPr="007D6D85" w:rsidTr="00920766">
        <w:tc>
          <w:tcPr>
            <w:tcW w:w="4253"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both"/>
              <w:rPr>
                <w:noProof/>
                <w:sz w:val="16"/>
                <w:szCs w:val="16"/>
              </w:rPr>
            </w:pPr>
            <w:r w:rsidRPr="007D6D8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center"/>
              <w:rPr>
                <w:sz w:val="16"/>
                <w:szCs w:val="16"/>
              </w:rPr>
            </w:pPr>
            <w:r w:rsidRPr="007D6D85">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3B1C2A" w:rsidRPr="007D6D85" w:rsidRDefault="003B1C2A" w:rsidP="00920766">
            <w:pPr>
              <w:spacing w:line="276" w:lineRule="auto"/>
              <w:jc w:val="center"/>
              <w:rPr>
                <w:rFonts w:eastAsia="Calibri"/>
              </w:rPr>
            </w:pPr>
            <w:r w:rsidRPr="007D6D85">
              <w:t xml:space="preserve">В.К. </w:t>
            </w:r>
            <w:proofErr w:type="spellStart"/>
            <w:r w:rsidRPr="007D6D85">
              <w:t>Бандурин</w:t>
            </w:r>
            <w:proofErr w:type="spellEnd"/>
          </w:p>
        </w:tc>
      </w:tr>
      <w:tr w:rsidR="003B1C2A" w:rsidRPr="007D6D85" w:rsidTr="00920766">
        <w:tc>
          <w:tcPr>
            <w:tcW w:w="4253"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both"/>
              <w:rPr>
                <w:noProof/>
                <w:sz w:val="16"/>
                <w:szCs w:val="16"/>
              </w:rPr>
            </w:pPr>
            <w:r w:rsidRPr="007D6D8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center"/>
              <w:rPr>
                <w:sz w:val="16"/>
                <w:szCs w:val="16"/>
              </w:rPr>
            </w:pPr>
            <w:r w:rsidRPr="007D6D85">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3B1C2A" w:rsidRPr="007D6D85" w:rsidRDefault="004E1921" w:rsidP="00920766">
            <w:pPr>
              <w:spacing w:line="276" w:lineRule="auto"/>
              <w:jc w:val="center"/>
              <w:rPr>
                <w:rFonts w:eastAsia="Calibri"/>
              </w:rPr>
            </w:pPr>
            <w:r w:rsidRPr="007D6D85">
              <w:t xml:space="preserve">Ж.В. </w:t>
            </w:r>
            <w:proofErr w:type="spellStart"/>
            <w:r w:rsidRPr="007D6D85">
              <w:t>Резинкина</w:t>
            </w:r>
            <w:proofErr w:type="spellEnd"/>
          </w:p>
        </w:tc>
      </w:tr>
      <w:tr w:rsidR="003B1C2A" w:rsidRPr="007D6D85" w:rsidTr="00920766">
        <w:tc>
          <w:tcPr>
            <w:tcW w:w="4253"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both"/>
              <w:rPr>
                <w:noProof/>
                <w:sz w:val="16"/>
                <w:szCs w:val="16"/>
              </w:rPr>
            </w:pPr>
            <w:r w:rsidRPr="007D6D8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3B1C2A" w:rsidRPr="007D6D85" w:rsidRDefault="003B1C2A" w:rsidP="00920766">
            <w:pPr>
              <w:jc w:val="center"/>
              <w:rPr>
                <w:sz w:val="16"/>
                <w:szCs w:val="16"/>
              </w:rPr>
            </w:pPr>
            <w:r w:rsidRPr="007D6D85">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3B1C2A" w:rsidRPr="007D6D85" w:rsidRDefault="003B1C2A" w:rsidP="00920766">
            <w:pPr>
              <w:spacing w:line="276" w:lineRule="auto"/>
              <w:jc w:val="center"/>
            </w:pPr>
            <w:r w:rsidRPr="007D6D85">
              <w:t>Н.Б. Захарова</w:t>
            </w:r>
          </w:p>
        </w:tc>
      </w:tr>
    </w:tbl>
    <w:p w:rsidR="003B1C2A" w:rsidRPr="007D6D85" w:rsidRDefault="003B1C2A" w:rsidP="003B1C2A">
      <w:pPr>
        <w:jc w:val="both"/>
        <w:rPr>
          <w:b/>
          <w:color w:val="FF0000"/>
        </w:rPr>
      </w:pPr>
    </w:p>
    <w:p w:rsidR="003B1C2A" w:rsidRPr="007D6D85" w:rsidRDefault="003B1C2A" w:rsidP="003B1C2A">
      <w:pPr>
        <w:rPr>
          <w:b/>
        </w:rPr>
      </w:pPr>
    </w:p>
    <w:p w:rsidR="003B1C2A" w:rsidRPr="007D6D85" w:rsidRDefault="003B1C2A" w:rsidP="003B1C2A">
      <w:pPr>
        <w:jc w:val="both"/>
        <w:rPr>
          <w:b/>
          <w:color w:val="FF0000"/>
        </w:rPr>
      </w:pPr>
    </w:p>
    <w:p w:rsidR="003B1C2A" w:rsidRPr="007D6D85" w:rsidRDefault="003B1C2A" w:rsidP="003B1C2A">
      <w:pPr>
        <w:jc w:val="both"/>
        <w:rPr>
          <w:b/>
        </w:rPr>
      </w:pPr>
      <w:r w:rsidRPr="007D6D85">
        <w:rPr>
          <w:b/>
        </w:rPr>
        <w:t xml:space="preserve">  Председатель комиссии:                                                                                С.Д. </w:t>
      </w:r>
      <w:proofErr w:type="spellStart"/>
      <w:r w:rsidRPr="007D6D85">
        <w:rPr>
          <w:b/>
        </w:rPr>
        <w:t>Голин</w:t>
      </w:r>
      <w:proofErr w:type="spellEnd"/>
    </w:p>
    <w:p w:rsidR="003B1C2A" w:rsidRPr="007D6D85" w:rsidRDefault="003B1C2A" w:rsidP="003B1C2A">
      <w:pPr>
        <w:ind w:left="142"/>
        <w:jc w:val="both"/>
        <w:rPr>
          <w:b/>
        </w:rPr>
      </w:pPr>
    </w:p>
    <w:p w:rsidR="003B1C2A" w:rsidRPr="007D6D85" w:rsidRDefault="003B1C2A" w:rsidP="003B1C2A">
      <w:pPr>
        <w:ind w:left="142"/>
        <w:rPr>
          <w:b/>
        </w:rPr>
      </w:pPr>
      <w:r w:rsidRPr="007D6D85">
        <w:rPr>
          <w:b/>
        </w:rPr>
        <w:t xml:space="preserve">Члены  комиссии                                                                                                                                                     </w:t>
      </w:r>
    </w:p>
    <w:p w:rsidR="003B1C2A" w:rsidRPr="007D6D85" w:rsidRDefault="003B1C2A" w:rsidP="003B1C2A"/>
    <w:p w:rsidR="003B1C2A" w:rsidRPr="007D6D85" w:rsidRDefault="003B1C2A" w:rsidP="003B1C2A">
      <w:pPr>
        <w:ind w:left="142"/>
        <w:jc w:val="right"/>
      </w:pPr>
      <w:r w:rsidRPr="007D6D85">
        <w:t xml:space="preserve">____________________В.К. </w:t>
      </w:r>
      <w:proofErr w:type="spellStart"/>
      <w:r w:rsidRPr="007D6D85">
        <w:t>Бандурин</w:t>
      </w:r>
      <w:proofErr w:type="spellEnd"/>
      <w:r w:rsidRPr="007D6D85">
        <w:t xml:space="preserve">                                                               </w:t>
      </w:r>
    </w:p>
    <w:p w:rsidR="004E1921" w:rsidRPr="007D6D85" w:rsidRDefault="004E1921" w:rsidP="003B1C2A">
      <w:pPr>
        <w:ind w:left="142"/>
        <w:jc w:val="right"/>
      </w:pPr>
      <w:r w:rsidRPr="007D6D85">
        <w:t xml:space="preserve">___________________Ж.В. </w:t>
      </w:r>
      <w:proofErr w:type="spellStart"/>
      <w:r w:rsidRPr="007D6D85">
        <w:t>Резинкина</w:t>
      </w:r>
      <w:proofErr w:type="spellEnd"/>
    </w:p>
    <w:p w:rsidR="003B1C2A" w:rsidRPr="007D6D85" w:rsidRDefault="003B1C2A" w:rsidP="003B1C2A">
      <w:pPr>
        <w:ind w:left="142"/>
        <w:jc w:val="center"/>
      </w:pPr>
      <w:r w:rsidRPr="007D6D85">
        <w:t xml:space="preserve">                                                                                                                __________________ Н.Б. Захарова </w:t>
      </w:r>
    </w:p>
    <w:p w:rsidR="003B1C2A" w:rsidRPr="007D6D85" w:rsidRDefault="003B1C2A" w:rsidP="003B1C2A">
      <w:pPr>
        <w:ind w:left="284"/>
      </w:pPr>
    </w:p>
    <w:p w:rsidR="003B1C2A" w:rsidRPr="007D6D85" w:rsidRDefault="003B1C2A" w:rsidP="003B1C2A">
      <w:pPr>
        <w:ind w:left="284"/>
      </w:pPr>
      <w:r w:rsidRPr="007D6D85">
        <w:t xml:space="preserve"> </w:t>
      </w:r>
    </w:p>
    <w:p w:rsidR="003B1C2A" w:rsidRDefault="003B1C2A" w:rsidP="003B1C2A">
      <w:pPr>
        <w:ind w:left="284"/>
      </w:pPr>
      <w:r w:rsidRPr="007D6D85">
        <w:t xml:space="preserve">Представитель заказчика:                                   </w:t>
      </w:r>
      <w:r w:rsidR="008E6E5B" w:rsidRPr="007D6D85">
        <w:t xml:space="preserve">                            </w:t>
      </w:r>
      <w:r w:rsidRPr="007D6D85">
        <w:t xml:space="preserve">   ________________</w:t>
      </w:r>
      <w:r w:rsidR="008E6E5B" w:rsidRPr="007D6D85">
        <w:t>О.А. Никулина</w:t>
      </w:r>
    </w:p>
    <w:p w:rsidR="003B1C2A" w:rsidRDefault="003B1C2A" w:rsidP="003B1C2A">
      <w:pPr>
        <w:jc w:val="center"/>
        <w:rPr>
          <w:b/>
        </w:rPr>
      </w:pPr>
    </w:p>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44762A" w:rsidRDefault="0044762A"/>
    <w:p w:rsidR="00F4496D" w:rsidRDefault="00F4496D" w:rsidP="00920766">
      <w:pPr>
        <w:ind w:hanging="426"/>
        <w:jc w:val="right"/>
        <w:sectPr w:rsidR="00F4496D" w:rsidSect="007D6D85">
          <w:pgSz w:w="11906" w:h="16838"/>
          <w:pgMar w:top="426" w:right="850" w:bottom="851" w:left="567" w:header="708" w:footer="708" w:gutter="0"/>
          <w:cols w:space="708"/>
          <w:docGrid w:linePitch="360"/>
        </w:sectPr>
      </w:pPr>
    </w:p>
    <w:p w:rsidR="00920766" w:rsidRPr="00920766" w:rsidRDefault="00920766" w:rsidP="00920766">
      <w:pPr>
        <w:ind w:hanging="426"/>
        <w:jc w:val="right"/>
      </w:pPr>
      <w:r w:rsidRPr="00920766">
        <w:lastRenderedPageBreak/>
        <w:t>Приложение 1</w:t>
      </w:r>
    </w:p>
    <w:p w:rsidR="00920766" w:rsidRPr="00920766" w:rsidRDefault="00920766" w:rsidP="00920766">
      <w:pPr>
        <w:tabs>
          <w:tab w:val="left" w:pos="3930"/>
          <w:tab w:val="right" w:pos="9355"/>
        </w:tabs>
        <w:jc w:val="right"/>
      </w:pPr>
      <w:r w:rsidRPr="00920766">
        <w:t xml:space="preserve">                                                                                                          к протоколу подведения итогов                                                                                                                                                                  аукциона в электронной форме</w:t>
      </w:r>
    </w:p>
    <w:p w:rsidR="00920766" w:rsidRPr="00920766" w:rsidRDefault="00920766" w:rsidP="00920766">
      <w:pPr>
        <w:tabs>
          <w:tab w:val="left" w:pos="3930"/>
          <w:tab w:val="right" w:pos="9355"/>
        </w:tabs>
        <w:jc w:val="right"/>
      </w:pPr>
      <w:r w:rsidRPr="00920766">
        <w:t xml:space="preserve">                                                                                                                           от «</w:t>
      </w:r>
      <w:r w:rsidR="007D6D85">
        <w:t>10</w:t>
      </w:r>
      <w:r w:rsidRPr="00920766">
        <w:t xml:space="preserve">» августа 2017  г. № </w:t>
      </w:r>
      <w:r w:rsidRPr="00920766">
        <w:rPr>
          <w:color w:val="000000"/>
        </w:rPr>
        <w:t>0187300005817000278</w:t>
      </w:r>
      <w:r w:rsidRPr="00920766">
        <w:t>-3</w:t>
      </w:r>
    </w:p>
    <w:p w:rsidR="00920766" w:rsidRPr="00920766" w:rsidRDefault="00920766" w:rsidP="00920766">
      <w:pPr>
        <w:tabs>
          <w:tab w:val="left" w:pos="3930"/>
          <w:tab w:val="right" w:pos="9355"/>
        </w:tabs>
        <w:jc w:val="center"/>
      </w:pPr>
    </w:p>
    <w:p w:rsidR="00920766" w:rsidRPr="00920766" w:rsidRDefault="00920766" w:rsidP="00920766">
      <w:pPr>
        <w:ind w:left="284" w:right="2692"/>
        <w:jc w:val="center"/>
      </w:pPr>
      <w:r w:rsidRPr="00920766">
        <w:t xml:space="preserve">                                                Таблица подведения итогов</w:t>
      </w:r>
    </w:p>
    <w:p w:rsidR="00920766" w:rsidRPr="00920766" w:rsidRDefault="00920766" w:rsidP="00920766">
      <w:pPr>
        <w:autoSpaceDE w:val="0"/>
        <w:autoSpaceDN w:val="0"/>
        <w:adjustRightInd w:val="0"/>
        <w:jc w:val="center"/>
      </w:pPr>
      <w:r w:rsidRPr="00920766">
        <w:t>Аукцион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хозяйственных товаров.</w:t>
      </w:r>
    </w:p>
    <w:p w:rsidR="00920766" w:rsidRPr="00920766" w:rsidRDefault="00920766" w:rsidP="00920766">
      <w:pPr>
        <w:autoSpaceDE w:val="0"/>
        <w:autoSpaceDN w:val="0"/>
        <w:adjustRightInd w:val="0"/>
      </w:pPr>
      <w:r w:rsidRPr="00920766">
        <w:t>Заказчик: Муниципальное бюджетное общеобразовательное учреждение «Средняя общеобразовательная школа № 2».</w:t>
      </w:r>
    </w:p>
    <w:tbl>
      <w:tblPr>
        <w:tblW w:w="15877" w:type="dxa"/>
        <w:tblInd w:w="-114" w:type="dxa"/>
        <w:tblLayout w:type="fixed"/>
        <w:tblCellMar>
          <w:top w:w="28" w:type="dxa"/>
          <w:left w:w="28" w:type="dxa"/>
          <w:bottom w:w="28" w:type="dxa"/>
          <w:right w:w="28" w:type="dxa"/>
        </w:tblCellMar>
        <w:tblLook w:val="04A0" w:firstRow="1" w:lastRow="0" w:firstColumn="1" w:lastColumn="0" w:noHBand="0" w:noVBand="1"/>
      </w:tblPr>
      <w:tblGrid>
        <w:gridCol w:w="4111"/>
        <w:gridCol w:w="1134"/>
        <w:gridCol w:w="1418"/>
        <w:gridCol w:w="1276"/>
        <w:gridCol w:w="1417"/>
        <w:gridCol w:w="1418"/>
        <w:gridCol w:w="1417"/>
        <w:gridCol w:w="1418"/>
        <w:gridCol w:w="1134"/>
        <w:gridCol w:w="1134"/>
      </w:tblGrid>
      <w:tr w:rsidR="00920766" w:rsidRPr="00920766" w:rsidTr="00F4496D">
        <w:trPr>
          <w:trHeight w:val="71"/>
        </w:trPr>
        <w:tc>
          <w:tcPr>
            <w:tcW w:w="4111" w:type="dxa"/>
            <w:vMerge w:val="restart"/>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snapToGrid w:val="0"/>
              <w:ind w:left="294" w:hanging="294"/>
              <w:jc w:val="center"/>
              <w:rPr>
                <w:color w:val="000000"/>
                <w:sz w:val="16"/>
                <w:szCs w:val="16"/>
              </w:rPr>
            </w:pPr>
            <w:r w:rsidRPr="00920766">
              <w:rPr>
                <w:color w:val="000000"/>
                <w:sz w:val="16"/>
                <w:szCs w:val="16"/>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snapToGrid w:val="0"/>
              <w:ind w:left="-28"/>
              <w:jc w:val="center"/>
              <w:rPr>
                <w:color w:val="000000"/>
                <w:sz w:val="16"/>
                <w:szCs w:val="16"/>
              </w:rPr>
            </w:pPr>
            <w:r w:rsidRPr="00920766">
              <w:rPr>
                <w:color w:val="000000"/>
                <w:sz w:val="16"/>
                <w:szCs w:val="16"/>
              </w:rPr>
              <w:t>Обязательные требования</w:t>
            </w:r>
          </w:p>
        </w:tc>
        <w:tc>
          <w:tcPr>
            <w:tcW w:w="10632" w:type="dxa"/>
            <w:gridSpan w:val="8"/>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snapToGrid w:val="0"/>
              <w:jc w:val="center"/>
              <w:rPr>
                <w:color w:val="000000"/>
                <w:sz w:val="16"/>
                <w:szCs w:val="16"/>
              </w:rPr>
            </w:pPr>
            <w:r w:rsidRPr="00920766">
              <w:rPr>
                <w:color w:val="000000"/>
                <w:sz w:val="16"/>
                <w:szCs w:val="16"/>
              </w:rPr>
              <w:t xml:space="preserve">Порядковый номер заявки </w:t>
            </w:r>
          </w:p>
        </w:tc>
      </w:tr>
      <w:tr w:rsidR="00920766" w:rsidRPr="00920766" w:rsidTr="00F4496D">
        <w:trPr>
          <w:trHeight w:val="988"/>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bCs/>
                <w:color w:val="000000"/>
                <w:sz w:val="16"/>
                <w:szCs w:val="16"/>
              </w:rPr>
            </w:pPr>
            <w:r w:rsidRPr="00920766">
              <w:rPr>
                <w:bCs/>
                <w:color w:val="000000"/>
                <w:sz w:val="16"/>
                <w:szCs w:val="16"/>
              </w:rPr>
              <w:t>Заявка № 10</w:t>
            </w:r>
          </w:p>
          <w:p w:rsidR="00920766" w:rsidRPr="00920766" w:rsidRDefault="00920766" w:rsidP="00F4496D">
            <w:pPr>
              <w:jc w:val="center"/>
              <w:rPr>
                <w:bCs/>
                <w:color w:val="000000"/>
                <w:sz w:val="16"/>
                <w:szCs w:val="16"/>
              </w:rPr>
            </w:pPr>
            <w:r w:rsidRPr="00920766">
              <w:rPr>
                <w:bCs/>
                <w:color w:val="000000"/>
                <w:sz w:val="16"/>
                <w:szCs w:val="16"/>
              </w:rPr>
              <w:t>Индивидуальный предприниматель</w:t>
            </w:r>
          </w:p>
          <w:p w:rsidR="00920766" w:rsidRPr="00920766" w:rsidRDefault="00920766" w:rsidP="00F4496D">
            <w:pPr>
              <w:jc w:val="center"/>
              <w:rPr>
                <w:bCs/>
                <w:color w:val="000000"/>
                <w:sz w:val="16"/>
                <w:szCs w:val="16"/>
              </w:rPr>
            </w:pPr>
            <w:r w:rsidRPr="00920766">
              <w:rPr>
                <w:bCs/>
                <w:color w:val="000000"/>
                <w:sz w:val="16"/>
                <w:szCs w:val="16"/>
              </w:rPr>
              <w:t>Иоффе Святослав Аркадьевич</w:t>
            </w:r>
          </w:p>
          <w:p w:rsidR="00920766" w:rsidRPr="00920766" w:rsidRDefault="00920766" w:rsidP="00F4496D">
            <w:pPr>
              <w:jc w:val="center"/>
              <w:rPr>
                <w:bCs/>
                <w:color w:val="000000"/>
                <w:sz w:val="16"/>
                <w:szCs w:val="16"/>
              </w:rPr>
            </w:pPr>
            <w:proofErr w:type="spellStart"/>
            <w:r w:rsidRPr="00920766">
              <w:rPr>
                <w:bCs/>
                <w:color w:val="000000"/>
                <w:sz w:val="16"/>
                <w:szCs w:val="16"/>
              </w:rPr>
              <w:t>г</w:t>
            </w:r>
            <w:proofErr w:type="gramStart"/>
            <w:r w:rsidRPr="00920766">
              <w:rPr>
                <w:bCs/>
                <w:color w:val="000000"/>
                <w:sz w:val="16"/>
                <w:szCs w:val="16"/>
              </w:rPr>
              <w:t>.Е</w:t>
            </w:r>
            <w:proofErr w:type="gramEnd"/>
            <w:r w:rsidRPr="00920766">
              <w:rPr>
                <w:bCs/>
                <w:color w:val="000000"/>
                <w:sz w:val="16"/>
                <w:szCs w:val="16"/>
              </w:rPr>
              <w:t>катеринбург</w:t>
            </w:r>
            <w:proofErr w:type="spellEnd"/>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sz w:val="16"/>
                <w:szCs w:val="16"/>
              </w:rPr>
            </w:pPr>
            <w:r w:rsidRPr="00920766">
              <w:rPr>
                <w:sz w:val="16"/>
                <w:szCs w:val="16"/>
              </w:rPr>
              <w:t>Заявка №2</w:t>
            </w:r>
          </w:p>
          <w:p w:rsidR="00920766" w:rsidRPr="00920766" w:rsidRDefault="00920766" w:rsidP="00F4496D">
            <w:pPr>
              <w:jc w:val="center"/>
              <w:rPr>
                <w:sz w:val="16"/>
                <w:szCs w:val="16"/>
              </w:rPr>
            </w:pPr>
            <w:r w:rsidRPr="00920766">
              <w:rPr>
                <w:sz w:val="16"/>
                <w:szCs w:val="16"/>
              </w:rPr>
              <w:t>Общество с Ограниченной Ответственностью</w:t>
            </w:r>
          </w:p>
          <w:p w:rsidR="00920766" w:rsidRPr="00920766" w:rsidRDefault="00920766" w:rsidP="00F4496D">
            <w:pPr>
              <w:jc w:val="center"/>
              <w:rPr>
                <w:sz w:val="16"/>
                <w:szCs w:val="16"/>
              </w:rPr>
            </w:pPr>
            <w:proofErr w:type="spellStart"/>
            <w:r w:rsidRPr="00920766">
              <w:rPr>
                <w:sz w:val="16"/>
                <w:szCs w:val="16"/>
              </w:rPr>
              <w:t>КомСнаб</w:t>
            </w:r>
            <w:proofErr w:type="spellEnd"/>
            <w:r w:rsidRPr="00920766">
              <w:rPr>
                <w:sz w:val="16"/>
                <w:szCs w:val="16"/>
              </w:rPr>
              <w:t>-Урал</w:t>
            </w:r>
          </w:p>
          <w:p w:rsidR="00920766" w:rsidRPr="00920766" w:rsidRDefault="00920766" w:rsidP="00F4496D">
            <w:pPr>
              <w:jc w:val="center"/>
              <w:rPr>
                <w:sz w:val="16"/>
                <w:szCs w:val="16"/>
              </w:rPr>
            </w:pPr>
            <w:proofErr w:type="spellStart"/>
            <w:r w:rsidRPr="00920766">
              <w:rPr>
                <w:sz w:val="16"/>
                <w:szCs w:val="16"/>
              </w:rPr>
              <w:t>г</w:t>
            </w:r>
            <w:proofErr w:type="gramStart"/>
            <w:r w:rsidRPr="00920766">
              <w:rPr>
                <w:sz w:val="16"/>
                <w:szCs w:val="16"/>
              </w:rPr>
              <w:t>.Е</w:t>
            </w:r>
            <w:proofErr w:type="gramEnd"/>
            <w:r w:rsidRPr="00920766">
              <w:rPr>
                <w:sz w:val="16"/>
                <w:szCs w:val="16"/>
              </w:rPr>
              <w:t>катеринбург</w:t>
            </w:r>
            <w:proofErr w:type="spellEnd"/>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sz w:val="16"/>
                <w:szCs w:val="16"/>
              </w:rPr>
            </w:pPr>
            <w:r w:rsidRPr="00920766">
              <w:rPr>
                <w:sz w:val="16"/>
                <w:szCs w:val="16"/>
              </w:rPr>
              <w:t>Заявка №6</w:t>
            </w:r>
          </w:p>
          <w:p w:rsidR="00920766" w:rsidRPr="00920766" w:rsidRDefault="00920766" w:rsidP="00F4496D">
            <w:pPr>
              <w:jc w:val="center"/>
              <w:rPr>
                <w:sz w:val="16"/>
                <w:szCs w:val="16"/>
              </w:rPr>
            </w:pPr>
            <w:r w:rsidRPr="00920766">
              <w:rPr>
                <w:sz w:val="16"/>
                <w:szCs w:val="16"/>
              </w:rPr>
              <w:t>Общество с ограниченной ответственностью "ИНТЕРПРОМ СИБИРЬ"</w:t>
            </w:r>
          </w:p>
          <w:p w:rsidR="00920766" w:rsidRPr="00920766" w:rsidRDefault="00920766" w:rsidP="00F4496D">
            <w:pPr>
              <w:jc w:val="center"/>
              <w:rPr>
                <w:sz w:val="16"/>
                <w:szCs w:val="16"/>
              </w:rPr>
            </w:pPr>
            <w:r w:rsidRPr="00920766">
              <w:rPr>
                <w:sz w:val="16"/>
                <w:szCs w:val="16"/>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sz w:val="16"/>
                <w:szCs w:val="16"/>
              </w:rPr>
            </w:pPr>
            <w:r w:rsidRPr="00920766">
              <w:rPr>
                <w:sz w:val="16"/>
                <w:szCs w:val="16"/>
              </w:rPr>
              <w:t>Заявка №3</w:t>
            </w:r>
          </w:p>
          <w:p w:rsidR="00920766" w:rsidRPr="00920766" w:rsidRDefault="00920766" w:rsidP="00F4496D">
            <w:pPr>
              <w:jc w:val="center"/>
              <w:rPr>
                <w:sz w:val="16"/>
                <w:szCs w:val="16"/>
              </w:rPr>
            </w:pPr>
            <w:r w:rsidRPr="00920766">
              <w:rPr>
                <w:sz w:val="16"/>
                <w:szCs w:val="16"/>
              </w:rPr>
              <w:t xml:space="preserve">Индивидуальный предприниматель </w:t>
            </w:r>
            <w:proofErr w:type="spellStart"/>
            <w:r w:rsidRPr="00920766">
              <w:rPr>
                <w:sz w:val="16"/>
                <w:szCs w:val="16"/>
              </w:rPr>
              <w:t>Хорольский</w:t>
            </w:r>
            <w:proofErr w:type="spellEnd"/>
            <w:r w:rsidRPr="00920766">
              <w:rPr>
                <w:sz w:val="16"/>
                <w:szCs w:val="16"/>
              </w:rPr>
              <w:t xml:space="preserve"> Сергей Алексеевич</w:t>
            </w:r>
          </w:p>
          <w:p w:rsidR="00920766" w:rsidRPr="00920766" w:rsidRDefault="00920766" w:rsidP="00F4496D">
            <w:pPr>
              <w:jc w:val="center"/>
              <w:rPr>
                <w:sz w:val="16"/>
                <w:szCs w:val="16"/>
              </w:rPr>
            </w:pPr>
            <w:r w:rsidRPr="00920766">
              <w:rPr>
                <w:sz w:val="16"/>
                <w:szCs w:val="16"/>
              </w:rPr>
              <w:t>г. Омск</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sz w:val="16"/>
                <w:szCs w:val="16"/>
              </w:rPr>
            </w:pPr>
            <w:r w:rsidRPr="00920766">
              <w:rPr>
                <w:sz w:val="16"/>
                <w:szCs w:val="16"/>
              </w:rPr>
              <w:t>Заявка №9</w:t>
            </w:r>
          </w:p>
          <w:p w:rsidR="00920766" w:rsidRPr="00920766" w:rsidRDefault="00920766" w:rsidP="00F4496D">
            <w:pPr>
              <w:jc w:val="center"/>
              <w:rPr>
                <w:sz w:val="16"/>
                <w:szCs w:val="16"/>
              </w:rPr>
            </w:pPr>
            <w:r w:rsidRPr="00920766">
              <w:rPr>
                <w:sz w:val="16"/>
                <w:szCs w:val="16"/>
              </w:rPr>
              <w:t>Общество с ограниченной ответственностью "</w:t>
            </w:r>
            <w:proofErr w:type="spellStart"/>
            <w:r w:rsidRPr="00920766">
              <w:rPr>
                <w:sz w:val="16"/>
                <w:szCs w:val="16"/>
              </w:rPr>
              <w:t>Комус</w:t>
            </w:r>
            <w:proofErr w:type="spellEnd"/>
            <w:r w:rsidRPr="00920766">
              <w:rPr>
                <w:sz w:val="16"/>
                <w:szCs w:val="16"/>
              </w:rPr>
              <w:t xml:space="preserve"> - Южный Урал"</w:t>
            </w:r>
          </w:p>
          <w:p w:rsidR="00920766" w:rsidRPr="00920766" w:rsidRDefault="00920766" w:rsidP="00F4496D">
            <w:pPr>
              <w:jc w:val="center"/>
              <w:rPr>
                <w:sz w:val="16"/>
                <w:szCs w:val="16"/>
              </w:rPr>
            </w:pPr>
            <w:r w:rsidRPr="00920766">
              <w:rPr>
                <w:sz w:val="16"/>
                <w:szCs w:val="16"/>
              </w:rPr>
              <w:t>г. Челябинск</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sz w:val="16"/>
                <w:szCs w:val="16"/>
              </w:rPr>
            </w:pPr>
            <w:r w:rsidRPr="00920766">
              <w:rPr>
                <w:sz w:val="16"/>
                <w:szCs w:val="16"/>
              </w:rPr>
              <w:t>Заявка №8</w:t>
            </w:r>
          </w:p>
          <w:p w:rsidR="00920766" w:rsidRPr="00920766" w:rsidRDefault="00920766" w:rsidP="00F4496D">
            <w:pPr>
              <w:jc w:val="center"/>
              <w:rPr>
                <w:sz w:val="16"/>
                <w:szCs w:val="16"/>
              </w:rPr>
            </w:pPr>
            <w:r w:rsidRPr="00920766">
              <w:rPr>
                <w:sz w:val="16"/>
                <w:szCs w:val="16"/>
              </w:rPr>
              <w:t xml:space="preserve">Индивидуальный Предприниматель </w:t>
            </w:r>
            <w:proofErr w:type="spellStart"/>
            <w:r w:rsidRPr="00920766">
              <w:rPr>
                <w:sz w:val="16"/>
                <w:szCs w:val="16"/>
              </w:rPr>
              <w:t>Уразов</w:t>
            </w:r>
            <w:proofErr w:type="spellEnd"/>
            <w:r w:rsidRPr="00920766">
              <w:rPr>
                <w:sz w:val="16"/>
                <w:szCs w:val="16"/>
              </w:rPr>
              <w:t xml:space="preserve"> Даниил Васильевич</w:t>
            </w:r>
          </w:p>
          <w:p w:rsidR="00920766" w:rsidRPr="00920766" w:rsidRDefault="00920766" w:rsidP="00F4496D">
            <w:pPr>
              <w:jc w:val="center"/>
              <w:rPr>
                <w:sz w:val="16"/>
                <w:szCs w:val="16"/>
              </w:rPr>
            </w:pPr>
            <w:r w:rsidRPr="00920766">
              <w:rPr>
                <w:sz w:val="16"/>
                <w:szCs w:val="16"/>
              </w:rPr>
              <w:t>г. Тюмень</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sz w:val="16"/>
                <w:szCs w:val="16"/>
              </w:rPr>
            </w:pPr>
            <w:r w:rsidRPr="00920766">
              <w:rPr>
                <w:sz w:val="16"/>
                <w:szCs w:val="16"/>
              </w:rPr>
              <w:t>Заявка №1</w:t>
            </w:r>
          </w:p>
          <w:p w:rsidR="00920766" w:rsidRPr="00920766" w:rsidRDefault="00920766" w:rsidP="00F4496D">
            <w:pPr>
              <w:jc w:val="center"/>
              <w:rPr>
                <w:sz w:val="16"/>
                <w:szCs w:val="16"/>
              </w:rPr>
            </w:pPr>
            <w:r w:rsidRPr="00920766">
              <w:rPr>
                <w:sz w:val="16"/>
                <w:szCs w:val="16"/>
              </w:rPr>
              <w:t>Общество с ограниченной ответственностью "ПОСТОПТ"</w:t>
            </w:r>
          </w:p>
          <w:p w:rsidR="00920766" w:rsidRPr="00920766" w:rsidRDefault="00920766" w:rsidP="00F4496D">
            <w:pPr>
              <w:jc w:val="center"/>
              <w:rPr>
                <w:sz w:val="16"/>
                <w:szCs w:val="16"/>
              </w:rPr>
            </w:pPr>
            <w:proofErr w:type="spellStart"/>
            <w:r w:rsidRPr="00920766">
              <w:rPr>
                <w:sz w:val="16"/>
                <w:szCs w:val="16"/>
              </w:rPr>
              <w:t>г</w:t>
            </w:r>
            <w:proofErr w:type="gramStart"/>
            <w:r w:rsidRPr="00920766">
              <w:rPr>
                <w:sz w:val="16"/>
                <w:szCs w:val="16"/>
              </w:rPr>
              <w:t>.Е</w:t>
            </w:r>
            <w:proofErr w:type="gramEnd"/>
            <w:r w:rsidRPr="00920766">
              <w:rPr>
                <w:sz w:val="16"/>
                <w:szCs w:val="16"/>
              </w:rPr>
              <w:t>катеринбург</w:t>
            </w:r>
            <w:proofErr w:type="spellEnd"/>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jc w:val="center"/>
              <w:rPr>
                <w:sz w:val="16"/>
                <w:szCs w:val="16"/>
              </w:rPr>
            </w:pPr>
            <w:r w:rsidRPr="00920766">
              <w:rPr>
                <w:sz w:val="16"/>
                <w:szCs w:val="16"/>
              </w:rPr>
              <w:t>Заявка №5</w:t>
            </w:r>
          </w:p>
          <w:p w:rsidR="00920766" w:rsidRPr="00920766" w:rsidRDefault="00920766" w:rsidP="00F4496D">
            <w:pPr>
              <w:jc w:val="center"/>
              <w:rPr>
                <w:sz w:val="16"/>
                <w:szCs w:val="16"/>
              </w:rPr>
            </w:pPr>
            <w:r w:rsidRPr="00920766">
              <w:rPr>
                <w:sz w:val="16"/>
                <w:szCs w:val="16"/>
              </w:rPr>
              <w:t>Индивидуальный предприниматель Литвинов Антон Валерьевич</w:t>
            </w:r>
          </w:p>
          <w:p w:rsidR="00920766" w:rsidRPr="00920766" w:rsidRDefault="00920766" w:rsidP="00F4496D">
            <w:pPr>
              <w:jc w:val="center"/>
              <w:rPr>
                <w:sz w:val="16"/>
                <w:szCs w:val="16"/>
              </w:rPr>
            </w:pPr>
            <w:r w:rsidRPr="00920766">
              <w:rPr>
                <w:sz w:val="16"/>
                <w:szCs w:val="16"/>
              </w:rPr>
              <w:t>Курганская обл.</w:t>
            </w:r>
          </w:p>
          <w:p w:rsidR="00920766" w:rsidRPr="00920766" w:rsidRDefault="00920766" w:rsidP="00F4496D">
            <w:pPr>
              <w:jc w:val="center"/>
              <w:rPr>
                <w:sz w:val="16"/>
                <w:szCs w:val="16"/>
              </w:rPr>
            </w:pPr>
            <w:r w:rsidRPr="00920766">
              <w:rPr>
                <w:sz w:val="16"/>
                <w:szCs w:val="16"/>
              </w:rPr>
              <w:t xml:space="preserve">п. </w:t>
            </w:r>
            <w:proofErr w:type="spellStart"/>
            <w:r w:rsidRPr="00920766">
              <w:rPr>
                <w:sz w:val="16"/>
                <w:szCs w:val="16"/>
              </w:rPr>
              <w:t>Залесовский</w:t>
            </w:r>
            <w:proofErr w:type="spellEnd"/>
          </w:p>
        </w:tc>
      </w:tr>
      <w:tr w:rsidR="00920766" w:rsidRPr="00920766" w:rsidTr="00F4496D">
        <w:trPr>
          <w:trHeight w:val="174"/>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920766">
            <w:pPr>
              <w:jc w:val="both"/>
              <w:rPr>
                <w:sz w:val="18"/>
                <w:szCs w:val="18"/>
              </w:rPr>
            </w:pPr>
            <w:r w:rsidRPr="007D6D85">
              <w:rPr>
                <w:color w:val="000000"/>
                <w:sz w:val="18"/>
                <w:szCs w:val="18"/>
              </w:rPr>
              <w:t>1.</w:t>
            </w:r>
            <w:r w:rsidRPr="007D6D85">
              <w:rPr>
                <w:sz w:val="18"/>
                <w:szCs w:val="18"/>
              </w:rPr>
              <w:t xml:space="preserve">  соответствие требованиям, </w:t>
            </w:r>
            <w:r w:rsidRPr="007D6D85">
              <w:rPr>
                <w:bCs/>
                <w:sz w:val="18"/>
                <w:szCs w:val="18"/>
              </w:rPr>
              <w:t>установленным</w:t>
            </w:r>
            <w:r w:rsidRPr="007D6D85">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6D85">
              <w:rPr>
                <w:bCs/>
                <w:sz w:val="18"/>
                <w:szCs w:val="18"/>
              </w:rPr>
              <w:t>ом</w:t>
            </w:r>
            <w:r w:rsidRPr="007D6D85">
              <w:rPr>
                <w:sz w:val="18"/>
                <w:szCs w:val="18"/>
              </w:rPr>
              <w:t xml:space="preserve"> закупки;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snapToGrid w:val="0"/>
              <w:jc w:val="center"/>
              <w:rPr>
                <w:color w:val="000000"/>
                <w:sz w:val="16"/>
                <w:szCs w:val="16"/>
              </w:rPr>
            </w:pPr>
            <w:r w:rsidRPr="00920766">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snapToGrid w:val="0"/>
              <w:jc w:val="center"/>
              <w:rPr>
                <w:color w:val="000000"/>
                <w:sz w:val="14"/>
                <w:szCs w:val="14"/>
              </w:rPr>
            </w:pPr>
            <w:r w:rsidRPr="00920766">
              <w:rPr>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r>
      <w:tr w:rsidR="00920766" w:rsidRPr="00920766" w:rsidTr="00F4496D">
        <w:trPr>
          <w:trHeight w:val="95"/>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920766">
            <w:pPr>
              <w:jc w:val="both"/>
              <w:rPr>
                <w:sz w:val="18"/>
                <w:szCs w:val="18"/>
              </w:rPr>
            </w:pPr>
            <w:r w:rsidRPr="007D6D85">
              <w:rPr>
                <w:sz w:val="18"/>
                <w:szCs w:val="18"/>
              </w:rPr>
              <w:t xml:space="preserve">2.  </w:t>
            </w:r>
            <w:proofErr w:type="spellStart"/>
            <w:r w:rsidRPr="007D6D85">
              <w:rPr>
                <w:sz w:val="18"/>
                <w:szCs w:val="18"/>
              </w:rPr>
              <w:t>непроведение</w:t>
            </w:r>
            <w:proofErr w:type="spellEnd"/>
            <w:r w:rsidRPr="007D6D85">
              <w:rPr>
                <w:sz w:val="18"/>
                <w:szCs w:val="18"/>
              </w:rPr>
              <w:t xml:space="preserve"> ликвидации участника </w:t>
            </w:r>
            <w:r w:rsidRPr="007D6D85">
              <w:rPr>
                <w:bCs/>
                <w:sz w:val="18"/>
                <w:szCs w:val="18"/>
              </w:rPr>
              <w:t>закупки –</w:t>
            </w:r>
            <w:r w:rsidRPr="007D6D85">
              <w:rPr>
                <w:sz w:val="18"/>
                <w:szCs w:val="18"/>
              </w:rPr>
              <w:t xml:space="preserve"> </w:t>
            </w:r>
          </w:p>
          <w:p w:rsidR="00920766" w:rsidRPr="007D6D85" w:rsidRDefault="00920766" w:rsidP="00920766">
            <w:pPr>
              <w:jc w:val="both"/>
              <w:rPr>
                <w:sz w:val="18"/>
                <w:szCs w:val="18"/>
              </w:rPr>
            </w:pPr>
            <w:r w:rsidRPr="007D6D85">
              <w:rPr>
                <w:sz w:val="18"/>
                <w:szCs w:val="18"/>
              </w:rPr>
              <w:t xml:space="preserve">юридического лица и отсутствие решения арбитражного суда о признании участника </w:t>
            </w:r>
            <w:r w:rsidRPr="007D6D85">
              <w:rPr>
                <w:bCs/>
                <w:sz w:val="18"/>
                <w:szCs w:val="18"/>
              </w:rPr>
              <w:t>закупки</w:t>
            </w:r>
            <w:r w:rsidRPr="007D6D85">
              <w:rPr>
                <w:sz w:val="18"/>
                <w:szCs w:val="18"/>
              </w:rPr>
              <w:t xml:space="preserve"> - юридического лица, индивидуального предпринимателя </w:t>
            </w:r>
            <w:r w:rsidRPr="007D6D85">
              <w:rPr>
                <w:bCs/>
                <w:sz w:val="18"/>
                <w:szCs w:val="18"/>
              </w:rPr>
              <w:t>несостоятельным (</w:t>
            </w:r>
            <w:r w:rsidRPr="007D6D85">
              <w:rPr>
                <w:sz w:val="18"/>
                <w:szCs w:val="18"/>
              </w:rPr>
              <w:t>банкротом</w:t>
            </w:r>
            <w:r w:rsidRPr="007D6D85">
              <w:rPr>
                <w:bCs/>
                <w:sz w:val="18"/>
                <w:szCs w:val="18"/>
              </w:rPr>
              <w:t>)</w:t>
            </w:r>
            <w:r w:rsidRPr="007D6D85">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snapToGrid w:val="0"/>
              <w:jc w:val="center"/>
              <w:rPr>
                <w:color w:val="000000"/>
                <w:sz w:val="16"/>
                <w:szCs w:val="16"/>
              </w:rPr>
            </w:pPr>
            <w:r w:rsidRPr="00920766">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snapToGrid w:val="0"/>
              <w:jc w:val="center"/>
              <w:rPr>
                <w:color w:val="000000"/>
                <w:sz w:val="14"/>
                <w:szCs w:val="14"/>
              </w:rPr>
            </w:pPr>
            <w:r w:rsidRPr="00920766">
              <w:rPr>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jc w:val="center"/>
              <w:rPr>
                <w:color w:val="000000"/>
                <w:sz w:val="14"/>
                <w:szCs w:val="14"/>
              </w:rPr>
            </w:pPr>
            <w:r w:rsidRPr="00920766">
              <w:rPr>
                <w:color w:val="000000"/>
                <w:sz w:val="14"/>
                <w:szCs w:val="14"/>
              </w:rPr>
              <w:t>информация</w:t>
            </w:r>
          </w:p>
          <w:p w:rsidR="00920766" w:rsidRPr="00920766" w:rsidRDefault="00920766" w:rsidP="00920766">
            <w:pPr>
              <w:jc w:val="center"/>
              <w:rPr>
                <w:color w:val="000000"/>
                <w:sz w:val="14"/>
                <w:szCs w:val="14"/>
              </w:rPr>
            </w:pPr>
            <w:r w:rsidRPr="0092076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r>
      <w:tr w:rsidR="00920766" w:rsidRPr="00920766" w:rsidTr="00F4496D">
        <w:trPr>
          <w:trHeight w:val="170"/>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920766">
            <w:pPr>
              <w:jc w:val="both"/>
              <w:rPr>
                <w:sz w:val="18"/>
                <w:szCs w:val="18"/>
              </w:rPr>
            </w:pPr>
            <w:r w:rsidRPr="007D6D85">
              <w:rPr>
                <w:sz w:val="18"/>
                <w:szCs w:val="18"/>
              </w:rPr>
              <w:t xml:space="preserve">3. </w:t>
            </w:r>
            <w:proofErr w:type="spellStart"/>
            <w:r w:rsidRPr="007D6D85">
              <w:rPr>
                <w:sz w:val="18"/>
                <w:szCs w:val="18"/>
              </w:rPr>
              <w:t>неприостановление</w:t>
            </w:r>
            <w:proofErr w:type="spellEnd"/>
            <w:r w:rsidRPr="007D6D85">
              <w:rPr>
                <w:sz w:val="18"/>
                <w:szCs w:val="18"/>
              </w:rPr>
              <w:t xml:space="preserve"> деятельности участника </w:t>
            </w:r>
            <w:r w:rsidRPr="007D6D85">
              <w:rPr>
                <w:bCs/>
                <w:sz w:val="18"/>
                <w:szCs w:val="18"/>
              </w:rPr>
              <w:t>закупки</w:t>
            </w:r>
            <w:r w:rsidRPr="007D6D85">
              <w:rPr>
                <w:sz w:val="18"/>
                <w:szCs w:val="18"/>
              </w:rPr>
              <w:t xml:space="preserve"> в порядке, </w:t>
            </w:r>
            <w:r w:rsidRPr="007D6D85">
              <w:rPr>
                <w:bCs/>
                <w:sz w:val="18"/>
                <w:szCs w:val="18"/>
              </w:rPr>
              <w:t>установленном</w:t>
            </w:r>
            <w:r w:rsidRPr="007D6D8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snapToGrid w:val="0"/>
              <w:jc w:val="center"/>
              <w:rPr>
                <w:color w:val="000000"/>
                <w:sz w:val="16"/>
                <w:szCs w:val="16"/>
              </w:rPr>
            </w:pPr>
            <w:r w:rsidRPr="00920766">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snapToGrid w:val="0"/>
              <w:jc w:val="center"/>
              <w:rPr>
                <w:color w:val="000000"/>
                <w:sz w:val="14"/>
                <w:szCs w:val="14"/>
              </w:rPr>
            </w:pPr>
            <w:r w:rsidRPr="00920766">
              <w:rPr>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jc w:val="center"/>
              <w:rPr>
                <w:color w:val="000000"/>
                <w:sz w:val="14"/>
                <w:szCs w:val="14"/>
              </w:rPr>
            </w:pPr>
            <w:r w:rsidRPr="00920766">
              <w:rPr>
                <w:color w:val="000000"/>
                <w:sz w:val="14"/>
                <w:szCs w:val="14"/>
              </w:rPr>
              <w:t>информация</w:t>
            </w:r>
          </w:p>
          <w:p w:rsidR="00920766" w:rsidRPr="00920766" w:rsidRDefault="00920766" w:rsidP="00920766">
            <w:pPr>
              <w:jc w:val="center"/>
              <w:rPr>
                <w:color w:val="000000"/>
                <w:sz w:val="14"/>
                <w:szCs w:val="14"/>
              </w:rPr>
            </w:pPr>
            <w:r w:rsidRPr="0092076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r>
      <w:tr w:rsidR="00920766" w:rsidRPr="00920766" w:rsidTr="00F4496D">
        <w:trPr>
          <w:trHeight w:val="271"/>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920766">
            <w:pPr>
              <w:jc w:val="both"/>
              <w:rPr>
                <w:sz w:val="18"/>
                <w:szCs w:val="18"/>
              </w:rPr>
            </w:pPr>
            <w:proofErr w:type="gramStart"/>
            <w:r w:rsidRPr="007D6D85">
              <w:rPr>
                <w:color w:val="000000"/>
                <w:sz w:val="18"/>
                <w:szCs w:val="18"/>
              </w:rPr>
              <w:t xml:space="preserve">4. </w:t>
            </w:r>
            <w:r w:rsidRPr="007D6D85">
              <w:rPr>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7D6D85">
              <w:rPr>
                <w:sz w:val="18"/>
                <w:szCs w:val="18"/>
              </w:rPr>
              <w:lastRenderedPageBreak/>
              <w:t>которым имеется вступившее в законную силу решение суда о признании</w:t>
            </w:r>
            <w:proofErr w:type="gramEnd"/>
            <w:r w:rsidRPr="007D6D85">
              <w:rPr>
                <w:sz w:val="18"/>
                <w:szCs w:val="18"/>
              </w:rPr>
              <w:t xml:space="preserve"> обязанности </w:t>
            </w:r>
            <w:proofErr w:type="gramStart"/>
            <w:r w:rsidRPr="007D6D85">
              <w:rPr>
                <w:sz w:val="18"/>
                <w:szCs w:val="18"/>
              </w:rPr>
              <w:t>заявителя</w:t>
            </w:r>
            <w:proofErr w:type="gramEnd"/>
            <w:r w:rsidRPr="007D6D85">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6D85">
              <w:rPr>
                <w:sz w:val="18"/>
                <w:szCs w:val="18"/>
              </w:rPr>
              <w:t>указанных</w:t>
            </w:r>
            <w:proofErr w:type="gramEnd"/>
            <w:r w:rsidRPr="007D6D85">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snapToGrid w:val="0"/>
              <w:jc w:val="center"/>
              <w:rPr>
                <w:color w:val="000000"/>
                <w:sz w:val="16"/>
                <w:szCs w:val="16"/>
              </w:rPr>
            </w:pPr>
            <w:r w:rsidRPr="00920766">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snapToGrid w:val="0"/>
              <w:jc w:val="center"/>
              <w:rPr>
                <w:color w:val="000000"/>
                <w:sz w:val="14"/>
                <w:szCs w:val="14"/>
              </w:rPr>
            </w:pPr>
            <w:r w:rsidRPr="00920766">
              <w:rPr>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jc w:val="center"/>
              <w:rPr>
                <w:color w:val="000000"/>
                <w:sz w:val="14"/>
                <w:szCs w:val="14"/>
              </w:rPr>
            </w:pPr>
            <w:r w:rsidRPr="00920766">
              <w:rPr>
                <w:color w:val="000000"/>
                <w:sz w:val="14"/>
                <w:szCs w:val="14"/>
              </w:rPr>
              <w:t>информация</w:t>
            </w:r>
          </w:p>
          <w:p w:rsidR="00920766" w:rsidRPr="00920766" w:rsidRDefault="00920766" w:rsidP="00920766">
            <w:pPr>
              <w:jc w:val="center"/>
              <w:rPr>
                <w:color w:val="000000"/>
                <w:sz w:val="14"/>
                <w:szCs w:val="14"/>
              </w:rPr>
            </w:pPr>
            <w:r w:rsidRPr="0092076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r>
      <w:tr w:rsidR="00920766" w:rsidRPr="00920766" w:rsidTr="00F4496D">
        <w:trPr>
          <w:trHeight w:val="410"/>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920766">
            <w:pPr>
              <w:rPr>
                <w:sz w:val="18"/>
                <w:szCs w:val="18"/>
              </w:rPr>
            </w:pPr>
            <w:proofErr w:type="gramStart"/>
            <w:r w:rsidRPr="007D6D85">
              <w:rPr>
                <w:sz w:val="18"/>
                <w:szCs w:val="18"/>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D6D85">
              <w:rPr>
                <w:sz w:val="18"/>
                <w:szCs w:val="18"/>
              </w:rPr>
              <w:t xml:space="preserve"> </w:t>
            </w:r>
            <w:proofErr w:type="gramStart"/>
            <w:r w:rsidRPr="007D6D85">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snapToGrid w:val="0"/>
              <w:jc w:val="center"/>
              <w:rPr>
                <w:color w:val="000000"/>
                <w:sz w:val="16"/>
                <w:szCs w:val="16"/>
              </w:rPr>
            </w:pPr>
            <w:r w:rsidRPr="00920766">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snapToGrid w:val="0"/>
              <w:jc w:val="center"/>
              <w:rPr>
                <w:color w:val="000000"/>
                <w:sz w:val="14"/>
                <w:szCs w:val="14"/>
              </w:rPr>
            </w:pPr>
            <w:r w:rsidRPr="00920766">
              <w:rPr>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snapToGrid w:val="0"/>
              <w:jc w:val="center"/>
              <w:rPr>
                <w:color w:val="000000"/>
                <w:sz w:val="14"/>
                <w:szCs w:val="14"/>
              </w:rPr>
            </w:pPr>
            <w:r w:rsidRPr="00920766">
              <w:rPr>
                <w:color w:val="000000"/>
                <w:sz w:val="14"/>
                <w:szCs w:val="14"/>
              </w:rPr>
              <w:t>продекларирована</w:t>
            </w:r>
          </w:p>
          <w:p w:rsidR="00920766" w:rsidRPr="00920766" w:rsidRDefault="00920766" w:rsidP="00920766">
            <w:pPr>
              <w:snapToGrid w:val="0"/>
              <w:jc w:val="center"/>
              <w:rPr>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r>
      <w:tr w:rsidR="00920766" w:rsidRPr="00920766" w:rsidTr="00F4496D">
        <w:trPr>
          <w:trHeight w:val="201"/>
        </w:trPr>
        <w:tc>
          <w:tcPr>
            <w:tcW w:w="4111" w:type="dxa"/>
            <w:tcBorders>
              <w:top w:val="single" w:sz="4" w:space="0" w:color="auto"/>
              <w:left w:val="single" w:sz="4" w:space="0" w:color="auto"/>
              <w:bottom w:val="nil"/>
              <w:right w:val="single" w:sz="4" w:space="0" w:color="auto"/>
            </w:tcBorders>
            <w:hideMark/>
          </w:tcPr>
          <w:p w:rsidR="00920766" w:rsidRPr="007D6D85" w:rsidRDefault="00920766" w:rsidP="00920766">
            <w:pPr>
              <w:rPr>
                <w:sz w:val="18"/>
                <w:szCs w:val="18"/>
              </w:rPr>
            </w:pPr>
            <w:r w:rsidRPr="007D6D85">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nil"/>
              <w:right w:val="single" w:sz="4" w:space="0" w:color="auto"/>
            </w:tcBorders>
            <w:vAlign w:val="center"/>
            <w:hideMark/>
          </w:tcPr>
          <w:p w:rsidR="00920766" w:rsidRPr="00920766" w:rsidRDefault="00920766" w:rsidP="00920766">
            <w:pPr>
              <w:snapToGrid w:val="0"/>
              <w:jc w:val="center"/>
              <w:rPr>
                <w:color w:val="000000"/>
                <w:sz w:val="16"/>
                <w:szCs w:val="16"/>
              </w:rPr>
            </w:pPr>
            <w:r w:rsidRPr="00920766">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920766" w:rsidRPr="00920766" w:rsidRDefault="00920766" w:rsidP="00920766">
            <w:pPr>
              <w:snapToGrid w:val="0"/>
              <w:jc w:val="center"/>
              <w:rPr>
                <w:color w:val="000000"/>
                <w:sz w:val="14"/>
                <w:szCs w:val="14"/>
              </w:rPr>
            </w:pPr>
            <w:r w:rsidRPr="00920766">
              <w:rPr>
                <w:color w:val="000000"/>
                <w:sz w:val="14"/>
                <w:szCs w:val="14"/>
              </w:rPr>
              <w:t xml:space="preserve">информация </w:t>
            </w:r>
          </w:p>
          <w:p w:rsidR="00920766" w:rsidRPr="00920766" w:rsidRDefault="00920766" w:rsidP="00920766">
            <w:pPr>
              <w:snapToGrid w:val="0"/>
              <w:jc w:val="center"/>
              <w:rPr>
                <w:color w:val="000000"/>
                <w:sz w:val="14"/>
                <w:szCs w:val="14"/>
              </w:rPr>
            </w:pPr>
            <w:r w:rsidRPr="00920766">
              <w:rPr>
                <w:color w:val="000000"/>
                <w:sz w:val="14"/>
                <w:szCs w:val="14"/>
              </w:rPr>
              <w:t>продекларирована</w:t>
            </w:r>
          </w:p>
        </w:tc>
        <w:tc>
          <w:tcPr>
            <w:tcW w:w="1276" w:type="dxa"/>
            <w:tcBorders>
              <w:top w:val="single" w:sz="4" w:space="0" w:color="auto"/>
              <w:left w:val="single" w:sz="4" w:space="0" w:color="auto"/>
              <w:bottom w:val="nil"/>
              <w:right w:val="single" w:sz="4" w:space="0" w:color="auto"/>
            </w:tcBorders>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jc w:val="center"/>
              <w:rPr>
                <w:color w:val="000000"/>
                <w:sz w:val="14"/>
                <w:szCs w:val="14"/>
              </w:rPr>
            </w:pPr>
            <w:r w:rsidRPr="00920766">
              <w:rPr>
                <w:color w:val="000000"/>
                <w:sz w:val="14"/>
                <w:szCs w:val="14"/>
              </w:rPr>
              <w:t>продекларирована</w:t>
            </w:r>
          </w:p>
          <w:p w:rsidR="00920766" w:rsidRPr="00920766" w:rsidRDefault="00920766" w:rsidP="00920766">
            <w:pPr>
              <w:snapToGrid w:val="0"/>
              <w:jc w:val="center"/>
              <w:rPr>
                <w:color w:val="000000"/>
                <w:sz w:val="14"/>
                <w:szCs w:val="14"/>
              </w:rPr>
            </w:pPr>
          </w:p>
        </w:tc>
        <w:tc>
          <w:tcPr>
            <w:tcW w:w="1417" w:type="dxa"/>
            <w:tcBorders>
              <w:top w:val="single" w:sz="4" w:space="0" w:color="auto"/>
              <w:left w:val="single" w:sz="4" w:space="0" w:color="auto"/>
              <w:bottom w:val="nil"/>
              <w:right w:val="single" w:sz="4" w:space="0" w:color="auto"/>
            </w:tcBorders>
          </w:tcPr>
          <w:p w:rsidR="00920766" w:rsidRPr="00920766" w:rsidRDefault="00920766" w:rsidP="00920766">
            <w:pPr>
              <w:snapToGrid w:val="0"/>
              <w:rPr>
                <w:color w:val="000000"/>
                <w:sz w:val="14"/>
                <w:szCs w:val="14"/>
              </w:rPr>
            </w:pPr>
            <w:r w:rsidRPr="00920766">
              <w:rPr>
                <w:color w:val="000000"/>
                <w:sz w:val="14"/>
                <w:szCs w:val="14"/>
              </w:rPr>
              <w:t>информация</w:t>
            </w:r>
          </w:p>
          <w:p w:rsidR="00920766" w:rsidRPr="00920766" w:rsidRDefault="00920766" w:rsidP="00920766">
            <w:pPr>
              <w:rPr>
                <w:color w:val="000000"/>
                <w:sz w:val="14"/>
                <w:szCs w:val="14"/>
              </w:rPr>
            </w:pPr>
            <w:r w:rsidRPr="00920766">
              <w:rPr>
                <w:color w:val="000000"/>
                <w:sz w:val="14"/>
                <w:szCs w:val="14"/>
              </w:rPr>
              <w:t>продекларирована</w:t>
            </w:r>
          </w:p>
        </w:tc>
        <w:tc>
          <w:tcPr>
            <w:tcW w:w="1418" w:type="dxa"/>
            <w:tcBorders>
              <w:top w:val="single" w:sz="4" w:space="0" w:color="auto"/>
              <w:left w:val="single" w:sz="4" w:space="0" w:color="auto"/>
              <w:bottom w:val="nil"/>
              <w:right w:val="single" w:sz="4" w:space="0" w:color="auto"/>
            </w:tcBorders>
          </w:tcPr>
          <w:p w:rsidR="00920766" w:rsidRPr="00920766" w:rsidRDefault="00920766" w:rsidP="00920766">
            <w:pPr>
              <w:snapToGrid w:val="0"/>
              <w:rPr>
                <w:color w:val="000000"/>
                <w:sz w:val="14"/>
                <w:szCs w:val="14"/>
              </w:rPr>
            </w:pPr>
            <w:r w:rsidRPr="00920766">
              <w:rPr>
                <w:color w:val="000000"/>
                <w:sz w:val="14"/>
                <w:szCs w:val="14"/>
              </w:rPr>
              <w:t>информация</w:t>
            </w:r>
          </w:p>
          <w:p w:rsidR="00920766" w:rsidRPr="00920766" w:rsidRDefault="00920766" w:rsidP="00920766">
            <w:pPr>
              <w:snapToGrid w:val="0"/>
              <w:rPr>
                <w:color w:val="000000"/>
                <w:sz w:val="14"/>
                <w:szCs w:val="14"/>
              </w:rPr>
            </w:pPr>
            <w:r w:rsidRPr="00920766">
              <w:rPr>
                <w:color w:val="000000"/>
                <w:sz w:val="14"/>
                <w:szCs w:val="14"/>
              </w:rPr>
              <w:t>продекларирована</w:t>
            </w:r>
          </w:p>
        </w:tc>
        <w:tc>
          <w:tcPr>
            <w:tcW w:w="1417" w:type="dxa"/>
            <w:tcBorders>
              <w:top w:val="single" w:sz="4" w:space="0" w:color="auto"/>
              <w:left w:val="single" w:sz="4" w:space="0" w:color="auto"/>
              <w:bottom w:val="nil"/>
              <w:right w:val="single" w:sz="4" w:space="0" w:color="auto"/>
            </w:tcBorders>
          </w:tcPr>
          <w:p w:rsidR="00920766" w:rsidRPr="00920766" w:rsidRDefault="00920766" w:rsidP="00920766">
            <w:pPr>
              <w:snapToGrid w:val="0"/>
              <w:rPr>
                <w:color w:val="000000"/>
                <w:sz w:val="14"/>
                <w:szCs w:val="14"/>
              </w:rPr>
            </w:pPr>
            <w:r w:rsidRPr="00920766">
              <w:rPr>
                <w:color w:val="000000"/>
                <w:sz w:val="14"/>
                <w:szCs w:val="14"/>
              </w:rPr>
              <w:t>информация</w:t>
            </w:r>
          </w:p>
          <w:p w:rsidR="00920766" w:rsidRPr="00920766" w:rsidRDefault="00920766" w:rsidP="00920766">
            <w:pPr>
              <w:snapToGrid w:val="0"/>
              <w:rPr>
                <w:color w:val="000000"/>
                <w:sz w:val="14"/>
                <w:szCs w:val="14"/>
              </w:rPr>
            </w:pPr>
            <w:r w:rsidRPr="00920766">
              <w:rPr>
                <w:color w:val="000000"/>
                <w:sz w:val="14"/>
                <w:szCs w:val="14"/>
              </w:rPr>
              <w:t>продекларирована</w:t>
            </w:r>
          </w:p>
        </w:tc>
        <w:tc>
          <w:tcPr>
            <w:tcW w:w="1418" w:type="dxa"/>
            <w:tcBorders>
              <w:top w:val="single" w:sz="4" w:space="0" w:color="auto"/>
              <w:left w:val="single" w:sz="4" w:space="0" w:color="auto"/>
              <w:bottom w:val="nil"/>
              <w:right w:val="single" w:sz="4" w:space="0" w:color="auto"/>
            </w:tcBorders>
          </w:tcPr>
          <w:p w:rsidR="00920766" w:rsidRPr="00920766" w:rsidRDefault="00920766" w:rsidP="00920766">
            <w:pPr>
              <w:snapToGrid w:val="0"/>
              <w:rPr>
                <w:color w:val="000000"/>
                <w:sz w:val="14"/>
                <w:szCs w:val="14"/>
              </w:rPr>
            </w:pPr>
            <w:r w:rsidRPr="00920766">
              <w:rPr>
                <w:color w:val="000000"/>
                <w:sz w:val="14"/>
                <w:szCs w:val="14"/>
              </w:rPr>
              <w:t>информация</w:t>
            </w:r>
          </w:p>
          <w:p w:rsidR="00920766" w:rsidRPr="00920766" w:rsidRDefault="00920766" w:rsidP="00920766">
            <w:pPr>
              <w:snapToGrid w:val="0"/>
              <w:rPr>
                <w:color w:val="000000"/>
                <w:sz w:val="14"/>
                <w:szCs w:val="14"/>
              </w:rPr>
            </w:pPr>
            <w:r w:rsidRPr="00920766">
              <w:rPr>
                <w:color w:val="000000"/>
                <w:sz w:val="14"/>
                <w:szCs w:val="14"/>
              </w:rPr>
              <w:t>продекларирована</w:t>
            </w:r>
          </w:p>
        </w:tc>
        <w:tc>
          <w:tcPr>
            <w:tcW w:w="1134" w:type="dxa"/>
            <w:tcBorders>
              <w:top w:val="single" w:sz="4" w:space="0" w:color="auto"/>
              <w:left w:val="single" w:sz="4" w:space="0" w:color="auto"/>
              <w:bottom w:val="nil"/>
              <w:right w:val="single" w:sz="4" w:space="0" w:color="auto"/>
            </w:tcBorders>
          </w:tcPr>
          <w:p w:rsidR="00920766" w:rsidRPr="00920766" w:rsidRDefault="00920766" w:rsidP="00920766">
            <w:pPr>
              <w:snapToGrid w:val="0"/>
              <w:rPr>
                <w:color w:val="000000"/>
                <w:sz w:val="14"/>
                <w:szCs w:val="14"/>
              </w:rPr>
            </w:pPr>
            <w:r w:rsidRPr="00920766">
              <w:rPr>
                <w:color w:val="000000"/>
                <w:sz w:val="14"/>
                <w:szCs w:val="14"/>
              </w:rPr>
              <w:t>информация</w:t>
            </w:r>
          </w:p>
          <w:p w:rsidR="00920766" w:rsidRPr="00920766" w:rsidRDefault="00920766" w:rsidP="00920766">
            <w:pPr>
              <w:snapToGrid w:val="0"/>
              <w:rPr>
                <w:color w:val="000000"/>
                <w:sz w:val="14"/>
                <w:szCs w:val="14"/>
              </w:rPr>
            </w:pPr>
            <w:r w:rsidRPr="00920766">
              <w:rPr>
                <w:color w:val="000000"/>
                <w:sz w:val="14"/>
                <w:szCs w:val="14"/>
              </w:rPr>
              <w:t>продекларирована</w:t>
            </w:r>
          </w:p>
        </w:tc>
        <w:tc>
          <w:tcPr>
            <w:tcW w:w="1134" w:type="dxa"/>
            <w:tcBorders>
              <w:top w:val="single" w:sz="4" w:space="0" w:color="auto"/>
              <w:left w:val="single" w:sz="4" w:space="0" w:color="auto"/>
              <w:bottom w:val="nil"/>
              <w:right w:val="single" w:sz="4" w:space="0" w:color="auto"/>
            </w:tcBorders>
          </w:tcPr>
          <w:p w:rsidR="00920766" w:rsidRPr="00920766" w:rsidRDefault="00920766" w:rsidP="00920766">
            <w:pPr>
              <w:snapToGrid w:val="0"/>
              <w:rPr>
                <w:color w:val="000000"/>
                <w:sz w:val="14"/>
                <w:szCs w:val="14"/>
              </w:rPr>
            </w:pPr>
            <w:r w:rsidRPr="00920766">
              <w:rPr>
                <w:color w:val="000000"/>
                <w:sz w:val="14"/>
                <w:szCs w:val="14"/>
              </w:rPr>
              <w:t>информация</w:t>
            </w:r>
          </w:p>
          <w:p w:rsidR="00920766" w:rsidRPr="00920766" w:rsidRDefault="00920766" w:rsidP="00920766">
            <w:pPr>
              <w:snapToGrid w:val="0"/>
              <w:rPr>
                <w:color w:val="000000"/>
                <w:sz w:val="14"/>
                <w:szCs w:val="14"/>
              </w:rPr>
            </w:pPr>
            <w:r w:rsidRPr="00920766">
              <w:rPr>
                <w:color w:val="000000"/>
                <w:sz w:val="14"/>
                <w:szCs w:val="14"/>
              </w:rPr>
              <w:t>продекларирована</w:t>
            </w:r>
          </w:p>
        </w:tc>
      </w:tr>
      <w:tr w:rsidR="00920766" w:rsidRPr="00920766" w:rsidTr="00F4496D">
        <w:trPr>
          <w:trHeight w:val="104"/>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7D6D85" w:rsidP="00920766">
            <w:pPr>
              <w:jc w:val="both"/>
              <w:rPr>
                <w:sz w:val="18"/>
                <w:szCs w:val="18"/>
              </w:rPr>
            </w:pPr>
            <w:proofErr w:type="gramStart"/>
            <w:r w:rsidRPr="007D6D85">
              <w:rPr>
                <w:color w:val="000000"/>
                <w:sz w:val="18"/>
                <w:szCs w:val="18"/>
              </w:rPr>
              <w:t>6</w:t>
            </w:r>
            <w:r w:rsidR="00920766" w:rsidRPr="007D6D85">
              <w:rPr>
                <w:color w:val="000000"/>
                <w:sz w:val="18"/>
                <w:szCs w:val="18"/>
              </w:rPr>
              <w:t>.</w:t>
            </w:r>
            <w:r w:rsidR="00920766" w:rsidRPr="007D6D85">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00920766" w:rsidRPr="007D6D85">
              <w:rPr>
                <w:sz w:val="18"/>
                <w:szCs w:val="18"/>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20766" w:rsidRPr="007D6D85">
              <w:rPr>
                <w:sz w:val="18"/>
                <w:szCs w:val="18"/>
              </w:rPr>
              <w:t xml:space="preserve"> </w:t>
            </w:r>
            <w:proofErr w:type="gramStart"/>
            <w:r w:rsidR="00920766" w:rsidRPr="007D6D85">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20766" w:rsidRPr="007D6D85">
              <w:rPr>
                <w:sz w:val="18"/>
                <w:szCs w:val="18"/>
              </w:rPr>
              <w:t>неполнородными</w:t>
            </w:r>
            <w:proofErr w:type="spellEnd"/>
            <w:r w:rsidR="00920766" w:rsidRPr="007D6D85">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00920766" w:rsidRPr="007D6D85">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jc w:val="center"/>
              <w:rPr>
                <w:color w:val="000000"/>
                <w:sz w:val="16"/>
                <w:szCs w:val="16"/>
              </w:rPr>
            </w:pPr>
            <w:r w:rsidRPr="00920766">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jc w:val="center"/>
              <w:rPr>
                <w:color w:val="000000"/>
                <w:sz w:val="14"/>
                <w:szCs w:val="14"/>
              </w:rPr>
            </w:pPr>
            <w:r w:rsidRPr="00920766">
              <w:rPr>
                <w:color w:val="000000"/>
                <w:sz w:val="14"/>
                <w:szCs w:val="14"/>
              </w:rPr>
              <w:t>продекларирована</w:t>
            </w:r>
          </w:p>
          <w:p w:rsidR="00920766" w:rsidRPr="00920766" w:rsidRDefault="00920766" w:rsidP="00920766">
            <w:pPr>
              <w:jc w:val="center"/>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jc w:val="center"/>
              <w:rPr>
                <w:color w:val="000000"/>
                <w:sz w:val="14"/>
                <w:szCs w:val="14"/>
              </w:rPr>
            </w:pPr>
            <w:r w:rsidRPr="00920766">
              <w:rPr>
                <w:color w:val="000000"/>
                <w:sz w:val="14"/>
                <w:szCs w:val="14"/>
              </w:rPr>
              <w:t>информация</w:t>
            </w:r>
          </w:p>
          <w:p w:rsidR="00920766" w:rsidRPr="00920766" w:rsidRDefault="00920766" w:rsidP="00920766">
            <w:pPr>
              <w:jc w:val="center"/>
              <w:rPr>
                <w:color w:val="000000"/>
                <w:sz w:val="14"/>
                <w:szCs w:val="14"/>
              </w:rPr>
            </w:pPr>
            <w:r w:rsidRPr="00920766">
              <w:rPr>
                <w:color w:val="000000"/>
                <w:sz w:val="14"/>
                <w:szCs w:val="14"/>
              </w:rPr>
              <w:t>продекларирована</w:t>
            </w:r>
          </w:p>
          <w:p w:rsidR="00920766" w:rsidRPr="00920766" w:rsidRDefault="00920766" w:rsidP="00920766">
            <w:pPr>
              <w:jc w:val="center"/>
              <w:rPr>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jc w:val="center"/>
              <w:rPr>
                <w:sz w:val="14"/>
                <w:szCs w:val="14"/>
              </w:rPr>
            </w:pPr>
            <w:r w:rsidRPr="00920766">
              <w:rPr>
                <w:sz w:val="14"/>
                <w:szCs w:val="14"/>
              </w:rPr>
              <w:t>информация</w:t>
            </w:r>
          </w:p>
          <w:p w:rsidR="00920766" w:rsidRPr="00920766" w:rsidRDefault="00920766" w:rsidP="00920766">
            <w:pPr>
              <w:jc w:val="center"/>
              <w:rPr>
                <w:sz w:val="14"/>
                <w:szCs w:val="14"/>
              </w:rPr>
            </w:pPr>
            <w:r w:rsidRPr="00920766">
              <w:rPr>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информация</w:t>
            </w:r>
          </w:p>
          <w:p w:rsidR="00920766" w:rsidRPr="00920766" w:rsidRDefault="00920766" w:rsidP="00920766">
            <w:pPr>
              <w:rPr>
                <w:sz w:val="14"/>
                <w:szCs w:val="14"/>
              </w:rPr>
            </w:pPr>
            <w:r w:rsidRPr="00920766">
              <w:rPr>
                <w:sz w:val="14"/>
                <w:szCs w:val="14"/>
              </w:rPr>
              <w:t>продекларирована</w:t>
            </w:r>
          </w:p>
        </w:tc>
      </w:tr>
      <w:tr w:rsidR="00920766" w:rsidRPr="00920766" w:rsidTr="00F4496D">
        <w:trPr>
          <w:trHeight w:val="75"/>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7D6D85" w:rsidP="00920766">
            <w:pPr>
              <w:snapToGrid w:val="0"/>
              <w:ind w:left="105" w:right="120"/>
              <w:rPr>
                <w:color w:val="000000"/>
                <w:sz w:val="18"/>
                <w:szCs w:val="18"/>
              </w:rPr>
            </w:pPr>
            <w:r w:rsidRPr="007D6D85">
              <w:rPr>
                <w:color w:val="000000"/>
                <w:sz w:val="18"/>
                <w:szCs w:val="18"/>
                <w:lang w:eastAsia="en-US"/>
              </w:rPr>
              <w:lastRenderedPageBreak/>
              <w:t xml:space="preserve">7. </w:t>
            </w:r>
            <w:r w:rsidR="00920766" w:rsidRPr="007D6D85">
              <w:rPr>
                <w:color w:val="000000"/>
                <w:sz w:val="18"/>
                <w:szCs w:val="18"/>
                <w:lang w:eastAsia="en-US"/>
              </w:rPr>
              <w:t xml:space="preserve"> </w:t>
            </w:r>
            <w:r w:rsidR="00920766" w:rsidRPr="007D6D85">
              <w:rPr>
                <w:sz w:val="18"/>
                <w:szCs w:val="18"/>
              </w:rPr>
              <w:t>участник закупки не является офшорной компанией.</w:t>
            </w:r>
          </w:p>
        </w:tc>
        <w:tc>
          <w:tcPr>
            <w:tcW w:w="1134" w:type="dxa"/>
            <w:tcBorders>
              <w:top w:val="single" w:sz="4" w:space="0" w:color="auto"/>
              <w:left w:val="single" w:sz="4" w:space="0" w:color="auto"/>
              <w:bottom w:val="single" w:sz="4" w:space="0" w:color="auto"/>
              <w:right w:val="single" w:sz="4" w:space="0" w:color="auto"/>
            </w:tcBorders>
            <w:vAlign w:val="center"/>
          </w:tcPr>
          <w:p w:rsidR="00920766" w:rsidRPr="00920766" w:rsidRDefault="00920766" w:rsidP="00920766">
            <w:pPr>
              <w:pStyle w:val="a6"/>
              <w:autoSpaceDE w:val="0"/>
              <w:autoSpaceDN w:val="0"/>
              <w:adjustRightInd w:val="0"/>
              <w:ind w:left="0"/>
              <w:jc w:val="center"/>
              <w:rPr>
                <w:rFonts w:ascii="Times New Roman" w:hAnsi="Times New Roman"/>
                <w:color w:val="000000"/>
                <w:sz w:val="16"/>
                <w:szCs w:val="16"/>
              </w:rPr>
            </w:pPr>
            <w:r w:rsidRPr="00920766">
              <w:rPr>
                <w:rFonts w:ascii="Times New Roman" w:hAnsi="Times New Roman"/>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jc w:val="center"/>
              <w:rPr>
                <w:color w:val="000000"/>
                <w:sz w:val="14"/>
                <w:szCs w:val="14"/>
              </w:rPr>
            </w:pPr>
            <w:r w:rsidRPr="00920766">
              <w:rPr>
                <w:color w:val="000000"/>
                <w:sz w:val="14"/>
                <w:szCs w:val="14"/>
              </w:rPr>
              <w:t>Не принадлежит</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jc w:val="center"/>
            </w:pPr>
            <w:r w:rsidRPr="00920766">
              <w:rPr>
                <w:color w:val="000000"/>
                <w:sz w:val="14"/>
                <w:szCs w:val="14"/>
              </w:rPr>
              <w:t>Не принадлежит</w:t>
            </w:r>
          </w:p>
          <w:p w:rsidR="00920766" w:rsidRPr="00920766" w:rsidRDefault="00920766" w:rsidP="00920766">
            <w:pPr>
              <w:jc w:val="center"/>
            </w:pP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Не принадлежит</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Не принадлежит</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Не принадлежит</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Не принадлежит</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Не принадлежит</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sz w:val="14"/>
                <w:szCs w:val="14"/>
              </w:rPr>
              <w:t>Не принадлежит</w:t>
            </w:r>
          </w:p>
        </w:tc>
      </w:tr>
      <w:tr w:rsidR="00920766" w:rsidRPr="00920766" w:rsidTr="00F4496D">
        <w:trPr>
          <w:trHeight w:val="250"/>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7D6D85" w:rsidP="00920766">
            <w:pPr>
              <w:snapToGrid w:val="0"/>
              <w:ind w:left="105" w:right="120"/>
              <w:rPr>
                <w:sz w:val="18"/>
                <w:szCs w:val="18"/>
              </w:rPr>
            </w:pPr>
            <w:r w:rsidRPr="007D6D85">
              <w:rPr>
                <w:sz w:val="18"/>
                <w:szCs w:val="18"/>
              </w:rPr>
              <w:t>8</w:t>
            </w:r>
            <w:r w:rsidR="00920766" w:rsidRPr="007D6D85">
              <w:rPr>
                <w:sz w:val="18"/>
                <w:szCs w:val="18"/>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pStyle w:val="a6"/>
              <w:autoSpaceDE w:val="0"/>
              <w:autoSpaceDN w:val="0"/>
              <w:adjustRightInd w:val="0"/>
              <w:ind w:left="0"/>
              <w:jc w:val="center"/>
              <w:rPr>
                <w:rFonts w:ascii="Times New Roman" w:hAnsi="Times New Roman"/>
                <w:sz w:val="14"/>
                <w:szCs w:val="14"/>
              </w:rPr>
            </w:pPr>
            <w:r w:rsidRPr="00920766">
              <w:rPr>
                <w:rFonts w:ascii="Times New Roman" w:hAnsi="Times New Roman"/>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920766" w:rsidRPr="00920766" w:rsidRDefault="00920766" w:rsidP="00920766">
            <w:pPr>
              <w:jc w:val="center"/>
              <w:rPr>
                <w:sz w:val="14"/>
                <w:szCs w:val="14"/>
              </w:rPr>
            </w:pPr>
            <w:r w:rsidRPr="00920766">
              <w:rPr>
                <w:color w:val="000000"/>
                <w:sz w:val="14"/>
                <w:szCs w:val="14"/>
              </w:rPr>
              <w:t>информация отсутствует</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jc w:val="center"/>
              <w:rPr>
                <w:sz w:val="14"/>
                <w:szCs w:val="14"/>
              </w:rPr>
            </w:pPr>
            <w:r w:rsidRPr="00920766">
              <w:rPr>
                <w:color w:val="000000"/>
                <w:sz w:val="14"/>
                <w:szCs w:val="14"/>
              </w:rPr>
              <w:t>информация отсутствует</w:t>
            </w:r>
          </w:p>
          <w:p w:rsidR="00920766" w:rsidRPr="00920766" w:rsidRDefault="00920766" w:rsidP="00920766">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sz w:val="14"/>
                <w:szCs w:val="14"/>
              </w:rPr>
            </w:pPr>
            <w:r w:rsidRPr="00920766">
              <w:rPr>
                <w:color w:val="000000"/>
                <w:sz w:val="14"/>
                <w:szCs w:val="14"/>
              </w:rPr>
              <w:t>информация отсутствует</w:t>
            </w:r>
          </w:p>
          <w:p w:rsidR="00920766" w:rsidRPr="00920766" w:rsidRDefault="00920766" w:rsidP="00920766">
            <w:pPr>
              <w:rPr>
                <w:sz w:val="14"/>
                <w:szCs w:val="14"/>
              </w:rPr>
            </w:pP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color w:val="000000"/>
                <w:sz w:val="14"/>
                <w:szCs w:val="14"/>
              </w:rPr>
            </w:pPr>
            <w:r w:rsidRPr="00920766">
              <w:rPr>
                <w:color w:val="000000"/>
                <w:sz w:val="14"/>
                <w:szCs w:val="14"/>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color w:val="000000"/>
                <w:sz w:val="14"/>
                <w:szCs w:val="14"/>
              </w:rPr>
            </w:pPr>
            <w:r w:rsidRPr="00920766">
              <w:rPr>
                <w:color w:val="000000"/>
                <w:sz w:val="14"/>
                <w:szCs w:val="14"/>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color w:val="000000"/>
                <w:sz w:val="14"/>
                <w:szCs w:val="14"/>
              </w:rPr>
            </w:pPr>
            <w:r w:rsidRPr="00920766">
              <w:rPr>
                <w:color w:val="000000"/>
                <w:sz w:val="14"/>
                <w:szCs w:val="14"/>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color w:val="000000"/>
                <w:sz w:val="14"/>
                <w:szCs w:val="14"/>
              </w:rPr>
            </w:pPr>
            <w:r w:rsidRPr="00920766">
              <w:rPr>
                <w:color w:val="000000"/>
                <w:sz w:val="14"/>
                <w:szCs w:val="14"/>
              </w:rPr>
              <w:t>информация отсутствует</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rPr>
                <w:color w:val="000000"/>
                <w:sz w:val="14"/>
                <w:szCs w:val="14"/>
              </w:rPr>
            </w:pPr>
            <w:r w:rsidRPr="00920766">
              <w:rPr>
                <w:color w:val="000000"/>
                <w:sz w:val="14"/>
                <w:szCs w:val="14"/>
              </w:rPr>
              <w:t>информация отсутствует</w:t>
            </w:r>
          </w:p>
        </w:tc>
      </w:tr>
      <w:tr w:rsidR="00F4496D" w:rsidRPr="00920766" w:rsidTr="003D269E">
        <w:trPr>
          <w:trHeight w:val="250"/>
        </w:trPr>
        <w:tc>
          <w:tcPr>
            <w:tcW w:w="4111" w:type="dxa"/>
            <w:tcBorders>
              <w:top w:val="single" w:sz="4" w:space="0" w:color="auto"/>
              <w:left w:val="single" w:sz="4" w:space="0" w:color="auto"/>
              <w:bottom w:val="single" w:sz="4" w:space="0" w:color="auto"/>
              <w:right w:val="single" w:sz="4" w:space="0" w:color="auto"/>
            </w:tcBorders>
          </w:tcPr>
          <w:p w:rsidR="00F4496D" w:rsidRPr="007D6D85" w:rsidRDefault="007D6D85" w:rsidP="00920766">
            <w:pPr>
              <w:snapToGrid w:val="0"/>
              <w:ind w:left="105" w:right="120"/>
              <w:rPr>
                <w:sz w:val="18"/>
                <w:szCs w:val="18"/>
              </w:rPr>
            </w:pPr>
            <w:r w:rsidRPr="007D6D85">
              <w:rPr>
                <w:sz w:val="18"/>
                <w:szCs w:val="18"/>
              </w:rPr>
              <w:t>9</w:t>
            </w:r>
            <w:r w:rsidR="00F4496D" w:rsidRPr="007D6D85">
              <w:rPr>
                <w:sz w:val="18"/>
                <w:szCs w:val="18"/>
              </w:rPr>
              <w:t>.Участниками закупки могут быть только субъекты малого предпринимательства и социально ориентированные некоммерческие организации.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F4496D" w:rsidRPr="00920766" w:rsidRDefault="00F4496D" w:rsidP="009B333C">
            <w:pPr>
              <w:snapToGrid w:val="0"/>
              <w:jc w:val="center"/>
              <w:rPr>
                <w:color w:val="000000"/>
                <w:sz w:val="16"/>
                <w:szCs w:val="16"/>
              </w:rPr>
            </w:pPr>
            <w:r w:rsidRPr="00920766">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F4496D" w:rsidRPr="00920766" w:rsidRDefault="00F4496D" w:rsidP="009B333C">
            <w:pPr>
              <w:snapToGrid w:val="0"/>
              <w:jc w:val="center"/>
              <w:rPr>
                <w:color w:val="000000"/>
                <w:sz w:val="14"/>
                <w:szCs w:val="14"/>
              </w:rPr>
            </w:pPr>
            <w:r w:rsidRPr="00920766">
              <w:rPr>
                <w:color w:val="000000"/>
                <w:sz w:val="14"/>
                <w:szCs w:val="14"/>
              </w:rPr>
              <w:t xml:space="preserve">информация </w:t>
            </w:r>
          </w:p>
          <w:p w:rsidR="00F4496D" w:rsidRPr="00920766" w:rsidRDefault="00F4496D" w:rsidP="009B333C">
            <w:pPr>
              <w:snapToGrid w:val="0"/>
              <w:jc w:val="center"/>
              <w:rPr>
                <w:color w:val="000000"/>
                <w:sz w:val="14"/>
                <w:szCs w:val="14"/>
              </w:rPr>
            </w:pPr>
            <w:r w:rsidRPr="00920766">
              <w:rPr>
                <w:color w:val="000000"/>
                <w:sz w:val="14"/>
                <w:szCs w:val="14"/>
              </w:rPr>
              <w:t>продекларирована</w:t>
            </w:r>
          </w:p>
        </w:tc>
        <w:tc>
          <w:tcPr>
            <w:tcW w:w="1276" w:type="dxa"/>
            <w:tcBorders>
              <w:top w:val="single" w:sz="4" w:space="0" w:color="auto"/>
              <w:left w:val="single" w:sz="4" w:space="0" w:color="auto"/>
              <w:bottom w:val="single" w:sz="4" w:space="0" w:color="auto"/>
              <w:right w:val="single" w:sz="4" w:space="0" w:color="auto"/>
            </w:tcBorders>
          </w:tcPr>
          <w:p w:rsidR="00F4496D" w:rsidRPr="00920766" w:rsidRDefault="00F4496D" w:rsidP="009B333C">
            <w:pPr>
              <w:snapToGrid w:val="0"/>
              <w:jc w:val="center"/>
              <w:rPr>
                <w:color w:val="000000"/>
                <w:sz w:val="14"/>
                <w:szCs w:val="14"/>
              </w:rPr>
            </w:pPr>
            <w:r w:rsidRPr="00920766">
              <w:rPr>
                <w:color w:val="000000"/>
                <w:sz w:val="14"/>
                <w:szCs w:val="14"/>
              </w:rPr>
              <w:t>информация</w:t>
            </w:r>
          </w:p>
          <w:p w:rsidR="00F4496D" w:rsidRPr="00920766" w:rsidRDefault="00F4496D" w:rsidP="009B333C">
            <w:pPr>
              <w:jc w:val="center"/>
              <w:rPr>
                <w:color w:val="000000"/>
                <w:sz w:val="14"/>
                <w:szCs w:val="14"/>
              </w:rPr>
            </w:pPr>
            <w:r w:rsidRPr="00920766">
              <w:rPr>
                <w:color w:val="000000"/>
                <w:sz w:val="14"/>
                <w:szCs w:val="14"/>
              </w:rPr>
              <w:t>продекларирована</w:t>
            </w:r>
          </w:p>
          <w:p w:rsidR="00F4496D" w:rsidRPr="00920766" w:rsidRDefault="00F4496D" w:rsidP="009B333C">
            <w:pPr>
              <w:snapToGrid w:val="0"/>
              <w:jc w:val="center"/>
              <w:rPr>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tcPr>
          <w:p w:rsidR="00F4496D" w:rsidRPr="00920766" w:rsidRDefault="00F4496D" w:rsidP="009B333C">
            <w:pPr>
              <w:snapToGrid w:val="0"/>
              <w:rPr>
                <w:color w:val="000000"/>
                <w:sz w:val="14"/>
                <w:szCs w:val="14"/>
              </w:rPr>
            </w:pPr>
            <w:r w:rsidRPr="00920766">
              <w:rPr>
                <w:color w:val="000000"/>
                <w:sz w:val="14"/>
                <w:szCs w:val="14"/>
              </w:rPr>
              <w:t>информация</w:t>
            </w:r>
          </w:p>
          <w:p w:rsidR="00F4496D" w:rsidRPr="00920766" w:rsidRDefault="00F4496D" w:rsidP="009B333C">
            <w:pPr>
              <w:rPr>
                <w:color w:val="000000"/>
                <w:sz w:val="14"/>
                <w:szCs w:val="14"/>
              </w:rPr>
            </w:pPr>
            <w:r w:rsidRPr="00920766">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F4496D" w:rsidRPr="00920766" w:rsidRDefault="00F4496D" w:rsidP="009B333C">
            <w:pPr>
              <w:snapToGrid w:val="0"/>
              <w:rPr>
                <w:color w:val="000000"/>
                <w:sz w:val="14"/>
                <w:szCs w:val="14"/>
              </w:rPr>
            </w:pPr>
            <w:r w:rsidRPr="00920766">
              <w:rPr>
                <w:color w:val="000000"/>
                <w:sz w:val="14"/>
                <w:szCs w:val="14"/>
              </w:rPr>
              <w:t>информация</w:t>
            </w:r>
          </w:p>
          <w:p w:rsidR="00F4496D" w:rsidRPr="00920766" w:rsidRDefault="00F4496D" w:rsidP="009B333C">
            <w:pPr>
              <w:snapToGrid w:val="0"/>
              <w:rPr>
                <w:color w:val="000000"/>
                <w:sz w:val="14"/>
                <w:szCs w:val="14"/>
              </w:rPr>
            </w:pPr>
            <w:r w:rsidRPr="00920766">
              <w:rPr>
                <w:color w:val="000000"/>
                <w:sz w:val="14"/>
                <w:szCs w:val="14"/>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F4496D" w:rsidRPr="00920766" w:rsidRDefault="00F4496D" w:rsidP="00F4496D">
            <w:pPr>
              <w:snapToGrid w:val="0"/>
              <w:jc w:val="center"/>
              <w:rPr>
                <w:color w:val="000000"/>
                <w:sz w:val="14"/>
                <w:szCs w:val="14"/>
              </w:rPr>
            </w:pPr>
            <w:r w:rsidRPr="00920766">
              <w:rPr>
                <w:color w:val="000000"/>
                <w:sz w:val="14"/>
                <w:szCs w:val="14"/>
              </w:rPr>
              <w:t>Информация</w:t>
            </w:r>
            <w:r>
              <w:rPr>
                <w:color w:val="000000"/>
                <w:sz w:val="14"/>
                <w:szCs w:val="14"/>
              </w:rPr>
              <w:t xml:space="preserve"> не</w:t>
            </w:r>
          </w:p>
          <w:p w:rsidR="00F4496D" w:rsidRDefault="00F4496D" w:rsidP="009B333C">
            <w:pPr>
              <w:snapToGrid w:val="0"/>
              <w:rPr>
                <w:color w:val="000000"/>
                <w:sz w:val="14"/>
                <w:szCs w:val="14"/>
              </w:rPr>
            </w:pPr>
            <w:r w:rsidRPr="00920766">
              <w:rPr>
                <w:color w:val="000000"/>
                <w:sz w:val="14"/>
                <w:szCs w:val="14"/>
              </w:rPr>
              <w:t>Продекларирована</w:t>
            </w:r>
          </w:p>
          <w:p w:rsidR="00F4496D" w:rsidRPr="00920766" w:rsidRDefault="00F4496D" w:rsidP="00F4496D">
            <w:pPr>
              <w:snapToGrid w:val="0"/>
              <w:jc w:val="center"/>
              <w:rPr>
                <w:color w:val="000000"/>
                <w:sz w:val="14"/>
                <w:szCs w:val="14"/>
              </w:rPr>
            </w:pPr>
            <w:r>
              <w:rPr>
                <w:color w:val="000000"/>
                <w:sz w:val="14"/>
                <w:szCs w:val="14"/>
              </w:rPr>
              <w:t>( предоставлена декларация о том</w:t>
            </w:r>
            <w:proofErr w:type="gramStart"/>
            <w:r>
              <w:rPr>
                <w:color w:val="000000"/>
                <w:sz w:val="14"/>
                <w:szCs w:val="14"/>
              </w:rPr>
              <w:t xml:space="preserve"> ,</w:t>
            </w:r>
            <w:proofErr w:type="gramEnd"/>
            <w:r>
              <w:rPr>
                <w:color w:val="000000"/>
                <w:sz w:val="14"/>
                <w:szCs w:val="14"/>
              </w:rPr>
              <w:t>что участник закупки не является субъектом малого предпринимательства и СОНКО)</w:t>
            </w:r>
          </w:p>
        </w:tc>
        <w:tc>
          <w:tcPr>
            <w:tcW w:w="1418" w:type="dxa"/>
            <w:tcBorders>
              <w:top w:val="single" w:sz="4" w:space="0" w:color="auto"/>
              <w:left w:val="single" w:sz="4" w:space="0" w:color="auto"/>
              <w:bottom w:val="single" w:sz="4" w:space="0" w:color="auto"/>
              <w:right w:val="single" w:sz="4" w:space="0" w:color="auto"/>
            </w:tcBorders>
          </w:tcPr>
          <w:p w:rsidR="00F4496D" w:rsidRPr="00920766" w:rsidRDefault="00F4496D" w:rsidP="009B333C">
            <w:pPr>
              <w:snapToGrid w:val="0"/>
              <w:rPr>
                <w:color w:val="000000"/>
                <w:sz w:val="14"/>
                <w:szCs w:val="14"/>
              </w:rPr>
            </w:pPr>
            <w:r w:rsidRPr="00920766">
              <w:rPr>
                <w:color w:val="000000"/>
                <w:sz w:val="14"/>
                <w:szCs w:val="14"/>
              </w:rPr>
              <w:t>информация</w:t>
            </w:r>
          </w:p>
          <w:p w:rsidR="00F4496D" w:rsidRPr="00920766" w:rsidRDefault="00F4496D" w:rsidP="009B333C">
            <w:pPr>
              <w:snapToGrid w:val="0"/>
              <w:rPr>
                <w:color w:val="000000"/>
                <w:sz w:val="14"/>
                <w:szCs w:val="14"/>
              </w:rPr>
            </w:pPr>
            <w:r w:rsidRPr="00920766">
              <w:rPr>
                <w:color w:val="000000"/>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F4496D" w:rsidRPr="00920766" w:rsidRDefault="00F4496D" w:rsidP="009B333C">
            <w:pPr>
              <w:snapToGrid w:val="0"/>
              <w:rPr>
                <w:color w:val="000000"/>
                <w:sz w:val="14"/>
                <w:szCs w:val="14"/>
              </w:rPr>
            </w:pPr>
            <w:r w:rsidRPr="00920766">
              <w:rPr>
                <w:color w:val="000000"/>
                <w:sz w:val="14"/>
                <w:szCs w:val="14"/>
              </w:rPr>
              <w:t>информация</w:t>
            </w:r>
          </w:p>
          <w:p w:rsidR="00F4496D" w:rsidRPr="00920766" w:rsidRDefault="00F4496D" w:rsidP="009B333C">
            <w:pPr>
              <w:snapToGrid w:val="0"/>
              <w:rPr>
                <w:color w:val="000000"/>
                <w:sz w:val="14"/>
                <w:szCs w:val="14"/>
              </w:rPr>
            </w:pPr>
            <w:r w:rsidRPr="00920766">
              <w:rPr>
                <w:color w:val="000000"/>
                <w:sz w:val="14"/>
                <w:szCs w:val="14"/>
              </w:rPr>
              <w:t>продекларирована</w:t>
            </w:r>
          </w:p>
        </w:tc>
        <w:tc>
          <w:tcPr>
            <w:tcW w:w="1134" w:type="dxa"/>
            <w:tcBorders>
              <w:top w:val="single" w:sz="4" w:space="0" w:color="auto"/>
              <w:left w:val="single" w:sz="4" w:space="0" w:color="auto"/>
              <w:bottom w:val="single" w:sz="4" w:space="0" w:color="auto"/>
              <w:right w:val="single" w:sz="4" w:space="0" w:color="auto"/>
            </w:tcBorders>
          </w:tcPr>
          <w:p w:rsidR="00F4496D" w:rsidRPr="00920766" w:rsidRDefault="00F4496D" w:rsidP="009B333C">
            <w:pPr>
              <w:snapToGrid w:val="0"/>
              <w:rPr>
                <w:color w:val="000000"/>
                <w:sz w:val="14"/>
                <w:szCs w:val="14"/>
              </w:rPr>
            </w:pPr>
            <w:r w:rsidRPr="00920766">
              <w:rPr>
                <w:color w:val="000000"/>
                <w:sz w:val="14"/>
                <w:szCs w:val="14"/>
              </w:rPr>
              <w:t>информация</w:t>
            </w:r>
          </w:p>
          <w:p w:rsidR="00F4496D" w:rsidRPr="00920766" w:rsidRDefault="00F4496D" w:rsidP="009B333C">
            <w:pPr>
              <w:snapToGrid w:val="0"/>
              <w:rPr>
                <w:color w:val="000000"/>
                <w:sz w:val="14"/>
                <w:szCs w:val="14"/>
              </w:rPr>
            </w:pPr>
            <w:r w:rsidRPr="00920766">
              <w:rPr>
                <w:color w:val="000000"/>
                <w:sz w:val="14"/>
                <w:szCs w:val="14"/>
              </w:rPr>
              <w:t>продекларирована</w:t>
            </w:r>
          </w:p>
        </w:tc>
      </w:tr>
      <w:tr w:rsidR="00920766" w:rsidRPr="00920766" w:rsidTr="00F4496D">
        <w:trPr>
          <w:trHeight w:val="75"/>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7D6D85">
            <w:pPr>
              <w:snapToGrid w:val="0"/>
              <w:ind w:left="105" w:right="120"/>
              <w:rPr>
                <w:color w:val="000000"/>
                <w:sz w:val="18"/>
                <w:szCs w:val="18"/>
              </w:rPr>
            </w:pPr>
            <w:r w:rsidRPr="007D6D85">
              <w:rPr>
                <w:color w:val="000000"/>
                <w:sz w:val="18"/>
                <w:szCs w:val="18"/>
              </w:rPr>
              <w:t>1</w:t>
            </w:r>
            <w:r w:rsidR="007D6D85" w:rsidRPr="007D6D85">
              <w:rPr>
                <w:color w:val="000000"/>
                <w:sz w:val="18"/>
                <w:szCs w:val="18"/>
              </w:rPr>
              <w:t>0</w:t>
            </w:r>
            <w:r w:rsidRPr="007D6D85">
              <w:rPr>
                <w:color w:val="000000"/>
                <w:sz w:val="18"/>
                <w:szCs w:val="18"/>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766" w:rsidRPr="00920766" w:rsidRDefault="00920766" w:rsidP="00920766">
            <w:pPr>
              <w:snapToGrid w:val="0"/>
              <w:jc w:val="center"/>
              <w:rPr>
                <w:color w:val="000000"/>
                <w:sz w:val="14"/>
                <w:szCs w:val="14"/>
              </w:rPr>
            </w:pPr>
            <w:r w:rsidRPr="00920766">
              <w:rPr>
                <w:color w:val="000000"/>
                <w:sz w:val="14"/>
                <w:szCs w:val="14"/>
              </w:rPr>
              <w:t xml:space="preserve">в  объеме, указанном  в  </w:t>
            </w:r>
            <w:r w:rsidRPr="00920766">
              <w:rPr>
                <w:color w:val="000000"/>
                <w:sz w:val="14"/>
                <w:szCs w:val="14"/>
              </w:rPr>
              <w:lastRenderedPageBreak/>
              <w:t>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920766" w:rsidRPr="00920766" w:rsidRDefault="00920766" w:rsidP="00F4496D">
            <w:pPr>
              <w:snapToGrid w:val="0"/>
              <w:ind w:right="110"/>
              <w:jc w:val="center"/>
              <w:rPr>
                <w:color w:val="000000"/>
                <w:sz w:val="14"/>
                <w:szCs w:val="14"/>
              </w:rPr>
            </w:pPr>
            <w:r w:rsidRPr="00920766">
              <w:rPr>
                <w:color w:val="000000"/>
                <w:sz w:val="14"/>
                <w:szCs w:val="14"/>
              </w:rPr>
              <w:lastRenderedPageBreak/>
              <w:t>в полном объеме</w:t>
            </w: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snapToGrid w:val="0"/>
              <w:ind w:right="110"/>
              <w:jc w:val="center"/>
              <w:rPr>
                <w:color w:val="000000"/>
                <w:sz w:val="14"/>
                <w:szCs w:val="14"/>
              </w:rPr>
            </w:pPr>
            <w:r w:rsidRPr="00920766">
              <w:rPr>
                <w:color w:val="000000"/>
                <w:sz w:val="14"/>
                <w:szCs w:val="14"/>
              </w:rPr>
              <w:t>в полном объеме</w:t>
            </w:r>
          </w:p>
          <w:p w:rsidR="00920766" w:rsidRPr="00920766" w:rsidRDefault="00920766" w:rsidP="00F4496D">
            <w:pPr>
              <w:snapToGrid w:val="0"/>
              <w:ind w:right="110"/>
              <w:jc w:val="center"/>
              <w:rPr>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snapToGrid w:val="0"/>
              <w:ind w:right="110"/>
              <w:jc w:val="center"/>
              <w:rPr>
                <w:color w:val="000000"/>
                <w:sz w:val="14"/>
                <w:szCs w:val="14"/>
              </w:rPr>
            </w:pPr>
            <w:r w:rsidRPr="00920766">
              <w:rPr>
                <w:color w:val="000000"/>
                <w:sz w:val="14"/>
                <w:szCs w:val="14"/>
              </w:rPr>
              <w:t>в полном объеме</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snapToGrid w:val="0"/>
              <w:ind w:right="110"/>
              <w:jc w:val="center"/>
              <w:rPr>
                <w:color w:val="000000"/>
                <w:sz w:val="14"/>
                <w:szCs w:val="14"/>
              </w:rPr>
            </w:pPr>
            <w:r w:rsidRPr="00920766">
              <w:rPr>
                <w:color w:val="000000"/>
                <w:sz w:val="14"/>
                <w:szCs w:val="14"/>
              </w:rPr>
              <w:t>в полном объеме</w:t>
            </w: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F4496D" w:rsidP="00F4496D">
            <w:pPr>
              <w:snapToGrid w:val="0"/>
              <w:ind w:right="110"/>
              <w:jc w:val="center"/>
              <w:rPr>
                <w:color w:val="000000"/>
                <w:sz w:val="14"/>
                <w:szCs w:val="14"/>
              </w:rPr>
            </w:pPr>
            <w:r>
              <w:rPr>
                <w:color w:val="000000"/>
                <w:sz w:val="14"/>
                <w:szCs w:val="14"/>
              </w:rPr>
              <w:t xml:space="preserve">Не </w:t>
            </w:r>
            <w:r w:rsidR="00920766" w:rsidRPr="00920766">
              <w:rPr>
                <w:color w:val="000000"/>
                <w:sz w:val="14"/>
                <w:szCs w:val="14"/>
              </w:rPr>
              <w:t>в полном объеме</w:t>
            </w: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snapToGrid w:val="0"/>
              <w:ind w:right="110"/>
              <w:jc w:val="center"/>
              <w:rPr>
                <w:color w:val="000000"/>
                <w:sz w:val="14"/>
                <w:szCs w:val="14"/>
              </w:rPr>
            </w:pPr>
            <w:r w:rsidRPr="00920766">
              <w:rPr>
                <w:color w:val="000000"/>
                <w:sz w:val="14"/>
                <w:szCs w:val="14"/>
              </w:rPr>
              <w:t>в полном объеме</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snapToGrid w:val="0"/>
              <w:ind w:right="110"/>
              <w:jc w:val="center"/>
              <w:rPr>
                <w:color w:val="000000"/>
                <w:sz w:val="14"/>
                <w:szCs w:val="14"/>
              </w:rPr>
            </w:pPr>
            <w:r w:rsidRPr="00920766">
              <w:rPr>
                <w:color w:val="000000"/>
                <w:sz w:val="14"/>
                <w:szCs w:val="14"/>
              </w:rPr>
              <w:t>в полном объеме</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F4496D">
            <w:pPr>
              <w:snapToGrid w:val="0"/>
              <w:ind w:right="110"/>
              <w:jc w:val="center"/>
              <w:rPr>
                <w:color w:val="000000"/>
                <w:sz w:val="14"/>
                <w:szCs w:val="14"/>
              </w:rPr>
            </w:pPr>
            <w:r w:rsidRPr="00920766">
              <w:rPr>
                <w:color w:val="000000"/>
                <w:sz w:val="14"/>
                <w:szCs w:val="14"/>
              </w:rPr>
              <w:t>в полном объеме</w:t>
            </w:r>
          </w:p>
        </w:tc>
      </w:tr>
      <w:tr w:rsidR="00920766" w:rsidRPr="00920766" w:rsidTr="00F4496D">
        <w:trPr>
          <w:trHeight w:val="75"/>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7D6D85">
            <w:pPr>
              <w:snapToGrid w:val="0"/>
              <w:ind w:left="105" w:right="120"/>
              <w:rPr>
                <w:b/>
                <w:bCs/>
                <w:sz w:val="18"/>
                <w:szCs w:val="18"/>
              </w:rPr>
            </w:pPr>
            <w:r w:rsidRPr="007D6D85">
              <w:rPr>
                <w:sz w:val="18"/>
                <w:szCs w:val="18"/>
              </w:rPr>
              <w:lastRenderedPageBreak/>
              <w:t>1</w:t>
            </w:r>
            <w:r w:rsidR="007D6D85" w:rsidRPr="007D6D85">
              <w:rPr>
                <w:sz w:val="18"/>
                <w:szCs w:val="18"/>
              </w:rPr>
              <w:t>1</w:t>
            </w:r>
            <w:r w:rsidRPr="007D6D85">
              <w:rPr>
                <w:sz w:val="18"/>
                <w:szCs w:val="18"/>
              </w:rPr>
              <w:t xml:space="preserve">. Начальная (максимальная) цена договора – </w:t>
            </w:r>
            <w:r w:rsidRPr="007D6D85">
              <w:rPr>
                <w:b/>
                <w:sz w:val="18"/>
                <w:szCs w:val="18"/>
              </w:rPr>
              <w:t>269 393</w:t>
            </w:r>
            <w:r w:rsidRPr="007D6D85">
              <w:rPr>
                <w:sz w:val="18"/>
                <w:szCs w:val="18"/>
              </w:rPr>
              <w:t xml:space="preserve"> </w:t>
            </w:r>
            <w:r w:rsidRPr="007D6D85">
              <w:rPr>
                <w:b/>
                <w:sz w:val="18"/>
                <w:szCs w:val="18"/>
              </w:rPr>
              <w:t>рубля 90 копеек</w:t>
            </w: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left="12" w:right="-3" w:hanging="30"/>
              <w:jc w:val="center"/>
              <w:rPr>
                <w:b/>
                <w:sz w:val="14"/>
                <w:szCs w:val="14"/>
              </w:rPr>
            </w:pPr>
          </w:p>
        </w:tc>
        <w:tc>
          <w:tcPr>
            <w:tcW w:w="1276"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right="-3"/>
              <w:jc w:val="center"/>
              <w:rPr>
                <w:b/>
                <w:sz w:val="14"/>
                <w:szCs w:val="14"/>
              </w:rPr>
            </w:pP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right="-3"/>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right="-3"/>
              <w:jc w:val="center"/>
              <w:rPr>
                <w:b/>
                <w:sz w:val="14"/>
                <w:szCs w:val="14"/>
              </w:rPr>
            </w:pPr>
          </w:p>
        </w:tc>
        <w:tc>
          <w:tcPr>
            <w:tcW w:w="1417"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right="-3"/>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right="-3"/>
              <w:jc w:val="center"/>
              <w:rPr>
                <w:b/>
                <w:sz w:val="14"/>
                <w:szCs w:val="14"/>
              </w:rPr>
            </w:pP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right="-3"/>
              <w:jc w:val="center"/>
              <w:rPr>
                <w:b/>
                <w:sz w:val="14"/>
                <w:szCs w:val="14"/>
              </w:rPr>
            </w:pPr>
          </w:p>
        </w:tc>
        <w:tc>
          <w:tcPr>
            <w:tcW w:w="1134" w:type="dxa"/>
            <w:tcBorders>
              <w:top w:val="single" w:sz="4" w:space="0" w:color="auto"/>
              <w:left w:val="single" w:sz="4" w:space="0" w:color="auto"/>
              <w:bottom w:val="single" w:sz="4" w:space="0" w:color="auto"/>
              <w:right w:val="single" w:sz="4" w:space="0" w:color="auto"/>
            </w:tcBorders>
          </w:tcPr>
          <w:p w:rsidR="00920766" w:rsidRPr="00920766" w:rsidRDefault="00920766" w:rsidP="00920766">
            <w:pPr>
              <w:snapToGrid w:val="0"/>
              <w:ind w:right="-3"/>
              <w:jc w:val="center"/>
              <w:rPr>
                <w:b/>
                <w:sz w:val="14"/>
                <w:szCs w:val="14"/>
              </w:rPr>
            </w:pPr>
          </w:p>
        </w:tc>
      </w:tr>
      <w:tr w:rsidR="00920766" w:rsidRPr="007D6D85" w:rsidTr="00F4496D">
        <w:trPr>
          <w:trHeight w:val="75"/>
        </w:trPr>
        <w:tc>
          <w:tcPr>
            <w:tcW w:w="4111" w:type="dxa"/>
            <w:tcBorders>
              <w:top w:val="single" w:sz="4" w:space="0" w:color="auto"/>
              <w:left w:val="single" w:sz="4" w:space="0" w:color="auto"/>
              <w:bottom w:val="single" w:sz="4" w:space="0" w:color="auto"/>
              <w:right w:val="single" w:sz="4" w:space="0" w:color="auto"/>
            </w:tcBorders>
            <w:hideMark/>
          </w:tcPr>
          <w:p w:rsidR="00920766" w:rsidRPr="007D6D85" w:rsidRDefault="00920766" w:rsidP="007D6D85">
            <w:pPr>
              <w:snapToGrid w:val="0"/>
              <w:ind w:left="105" w:right="120"/>
              <w:rPr>
                <w:sz w:val="20"/>
                <w:szCs w:val="20"/>
              </w:rPr>
            </w:pPr>
            <w:r w:rsidRPr="007D6D85">
              <w:rPr>
                <w:sz w:val="20"/>
                <w:szCs w:val="20"/>
              </w:rPr>
              <w:t>1</w:t>
            </w:r>
            <w:r w:rsidR="007D6D85">
              <w:rPr>
                <w:sz w:val="20"/>
                <w:szCs w:val="20"/>
              </w:rPr>
              <w:t>2</w:t>
            </w:r>
            <w:r w:rsidRPr="007D6D85">
              <w:rPr>
                <w:sz w:val="20"/>
                <w:szCs w:val="20"/>
              </w:rPr>
              <w:t xml:space="preserve">. </w:t>
            </w:r>
            <w:r w:rsidRPr="007D6D85">
              <w:rPr>
                <w:color w:val="000000"/>
                <w:sz w:val="20"/>
                <w:szCs w:val="20"/>
              </w:rPr>
              <w:t>Предложенная цена договора, рублей.</w:t>
            </w:r>
          </w:p>
        </w:tc>
        <w:tc>
          <w:tcPr>
            <w:tcW w:w="1134"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left="12" w:right="-3" w:hanging="3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left="12" w:right="-3" w:hanging="30"/>
              <w:jc w:val="center"/>
              <w:rPr>
                <w:b/>
                <w:sz w:val="20"/>
                <w:szCs w:val="20"/>
              </w:rPr>
            </w:pPr>
            <w:r w:rsidRPr="007D6D85">
              <w:rPr>
                <w:b/>
                <w:sz w:val="20"/>
                <w:szCs w:val="20"/>
              </w:rPr>
              <w:t>129 085,00</w:t>
            </w:r>
          </w:p>
        </w:tc>
        <w:tc>
          <w:tcPr>
            <w:tcW w:w="1276"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130 000,00</w:t>
            </w:r>
          </w:p>
        </w:tc>
        <w:tc>
          <w:tcPr>
            <w:tcW w:w="1417"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color w:val="000000"/>
                <w:sz w:val="20"/>
                <w:szCs w:val="20"/>
              </w:rPr>
            </w:pPr>
            <w:r w:rsidRPr="007D6D85">
              <w:rPr>
                <w:b/>
                <w:color w:val="000000"/>
                <w:sz w:val="20"/>
                <w:szCs w:val="20"/>
              </w:rPr>
              <w:t>139 861,00</w:t>
            </w:r>
          </w:p>
        </w:tc>
        <w:tc>
          <w:tcPr>
            <w:tcW w:w="1418"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color w:val="000000"/>
                <w:sz w:val="20"/>
                <w:szCs w:val="20"/>
              </w:rPr>
            </w:pPr>
            <w:r w:rsidRPr="007D6D85">
              <w:rPr>
                <w:b/>
                <w:color w:val="000000"/>
                <w:sz w:val="20"/>
                <w:szCs w:val="20"/>
              </w:rPr>
              <w:t>153 330,84</w:t>
            </w:r>
          </w:p>
        </w:tc>
        <w:tc>
          <w:tcPr>
            <w:tcW w:w="1417"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color w:val="000000"/>
                <w:sz w:val="20"/>
                <w:szCs w:val="20"/>
              </w:rPr>
            </w:pPr>
            <w:r w:rsidRPr="007D6D85">
              <w:rPr>
                <w:b/>
                <w:color w:val="000000"/>
                <w:sz w:val="20"/>
                <w:szCs w:val="20"/>
              </w:rPr>
              <w:t>181 059,26</w:t>
            </w:r>
          </w:p>
        </w:tc>
        <w:tc>
          <w:tcPr>
            <w:tcW w:w="1418"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color w:val="000000"/>
                <w:sz w:val="20"/>
                <w:szCs w:val="20"/>
              </w:rPr>
            </w:pPr>
            <w:r w:rsidRPr="007D6D85">
              <w:rPr>
                <w:b/>
                <w:color w:val="000000"/>
                <w:sz w:val="20"/>
                <w:szCs w:val="20"/>
              </w:rPr>
              <w:t>190 000,00</w:t>
            </w:r>
          </w:p>
        </w:tc>
        <w:tc>
          <w:tcPr>
            <w:tcW w:w="1134"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color w:val="000000"/>
                <w:sz w:val="20"/>
                <w:szCs w:val="20"/>
              </w:rPr>
            </w:pPr>
            <w:r w:rsidRPr="007D6D85">
              <w:rPr>
                <w:b/>
                <w:color w:val="000000"/>
                <w:sz w:val="20"/>
                <w:szCs w:val="20"/>
              </w:rPr>
              <w:t>197 270,72</w:t>
            </w:r>
          </w:p>
        </w:tc>
        <w:tc>
          <w:tcPr>
            <w:tcW w:w="1134"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color w:val="000000"/>
                <w:sz w:val="20"/>
                <w:szCs w:val="20"/>
              </w:rPr>
            </w:pPr>
            <w:r w:rsidRPr="007D6D85">
              <w:rPr>
                <w:b/>
                <w:color w:val="000000"/>
                <w:sz w:val="20"/>
                <w:szCs w:val="20"/>
              </w:rPr>
              <w:t>264 006,02</w:t>
            </w:r>
          </w:p>
        </w:tc>
      </w:tr>
      <w:tr w:rsidR="00920766" w:rsidRPr="007D6D85" w:rsidTr="00F4496D">
        <w:trPr>
          <w:trHeight w:val="75"/>
        </w:trPr>
        <w:tc>
          <w:tcPr>
            <w:tcW w:w="5245" w:type="dxa"/>
            <w:gridSpan w:val="2"/>
            <w:tcBorders>
              <w:top w:val="single" w:sz="4" w:space="0" w:color="auto"/>
              <w:left w:val="single" w:sz="4" w:space="0" w:color="auto"/>
              <w:bottom w:val="single" w:sz="4" w:space="0" w:color="auto"/>
              <w:right w:val="single" w:sz="4" w:space="0" w:color="auto"/>
            </w:tcBorders>
            <w:hideMark/>
          </w:tcPr>
          <w:p w:rsidR="00920766" w:rsidRPr="007D6D85" w:rsidRDefault="00920766" w:rsidP="007D6D85">
            <w:pPr>
              <w:snapToGrid w:val="0"/>
              <w:ind w:left="105" w:right="120"/>
              <w:rPr>
                <w:bCs/>
                <w:sz w:val="20"/>
                <w:szCs w:val="20"/>
              </w:rPr>
            </w:pPr>
            <w:r w:rsidRPr="007D6D85">
              <w:rPr>
                <w:bCs/>
                <w:sz w:val="20"/>
                <w:szCs w:val="20"/>
              </w:rPr>
              <w:t>1</w:t>
            </w:r>
            <w:r w:rsidR="007D6D85">
              <w:rPr>
                <w:bCs/>
                <w:sz w:val="20"/>
                <w:szCs w:val="20"/>
              </w:rPr>
              <w:t>3</w:t>
            </w:r>
            <w:r w:rsidRPr="007D6D85">
              <w:rPr>
                <w:bCs/>
                <w:sz w:val="20"/>
                <w:szCs w:val="20"/>
              </w:rPr>
              <w:t xml:space="preserve">. </w:t>
            </w:r>
            <w:r w:rsidRPr="007D6D85">
              <w:rPr>
                <w:color w:val="000000"/>
                <w:sz w:val="20"/>
                <w:szCs w:val="2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920766" w:rsidRPr="007D6D85" w:rsidRDefault="00920766" w:rsidP="00920766">
            <w:pPr>
              <w:snapToGrid w:val="0"/>
              <w:ind w:right="-3"/>
              <w:jc w:val="center"/>
              <w:rPr>
                <w:b/>
                <w:sz w:val="20"/>
                <w:szCs w:val="20"/>
              </w:rPr>
            </w:pPr>
            <w:r w:rsidRPr="007D6D85">
              <w:rPr>
                <w:b/>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920766" w:rsidRPr="007D6D85" w:rsidRDefault="00920766" w:rsidP="00920766">
            <w:pPr>
              <w:snapToGrid w:val="0"/>
              <w:ind w:right="-3"/>
              <w:jc w:val="center"/>
              <w:rPr>
                <w:b/>
                <w:sz w:val="20"/>
                <w:szCs w:val="20"/>
              </w:rPr>
            </w:pPr>
            <w:r w:rsidRPr="007D6D85">
              <w:rPr>
                <w:b/>
                <w:sz w:val="20"/>
                <w:szCs w:val="20"/>
              </w:rPr>
              <w:t>8</w:t>
            </w:r>
          </w:p>
        </w:tc>
      </w:tr>
    </w:tbl>
    <w:p w:rsidR="00F4496D" w:rsidRDefault="00F4496D">
      <w:pPr>
        <w:sectPr w:rsidR="00F4496D" w:rsidSect="00F4496D">
          <w:pgSz w:w="16838" w:h="11906" w:orient="landscape"/>
          <w:pgMar w:top="567" w:right="851" w:bottom="851" w:left="851" w:header="709" w:footer="709" w:gutter="0"/>
          <w:cols w:space="708"/>
          <w:docGrid w:linePitch="360"/>
        </w:sectPr>
      </w:pPr>
    </w:p>
    <w:p w:rsidR="002A4679" w:rsidRPr="00920766" w:rsidRDefault="002A4679"/>
    <w:sectPr w:rsidR="002A4679" w:rsidRPr="00920766"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66" w:rsidRDefault="00920766" w:rsidP="0044762A">
      <w:r>
        <w:separator/>
      </w:r>
    </w:p>
  </w:endnote>
  <w:endnote w:type="continuationSeparator" w:id="0">
    <w:p w:rsidR="00920766" w:rsidRDefault="00920766"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66" w:rsidRDefault="00920766" w:rsidP="0044762A">
      <w:r>
        <w:separator/>
      </w:r>
    </w:p>
  </w:footnote>
  <w:footnote w:type="continuationSeparator" w:id="0">
    <w:p w:rsidR="00920766" w:rsidRDefault="00920766"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761CE"/>
    <w:rsid w:val="00137977"/>
    <w:rsid w:val="001D1753"/>
    <w:rsid w:val="0027477C"/>
    <w:rsid w:val="002A4679"/>
    <w:rsid w:val="003B1C2A"/>
    <w:rsid w:val="003F3DA3"/>
    <w:rsid w:val="0044762A"/>
    <w:rsid w:val="004A4E2C"/>
    <w:rsid w:val="004E1921"/>
    <w:rsid w:val="0052653A"/>
    <w:rsid w:val="005957B4"/>
    <w:rsid w:val="007A61C5"/>
    <w:rsid w:val="007D6D85"/>
    <w:rsid w:val="007F716F"/>
    <w:rsid w:val="00823F29"/>
    <w:rsid w:val="00861BC5"/>
    <w:rsid w:val="008E378B"/>
    <w:rsid w:val="008E6E5B"/>
    <w:rsid w:val="009034D9"/>
    <w:rsid w:val="00920766"/>
    <w:rsid w:val="00927CEF"/>
    <w:rsid w:val="009E7E21"/>
    <w:rsid w:val="00AD070B"/>
    <w:rsid w:val="00B838D8"/>
    <w:rsid w:val="00BB75D2"/>
    <w:rsid w:val="00CB2426"/>
    <w:rsid w:val="00CB7D5B"/>
    <w:rsid w:val="00CC41C5"/>
    <w:rsid w:val="00E456B1"/>
    <w:rsid w:val="00EA1D99"/>
    <w:rsid w:val="00F01658"/>
    <w:rsid w:val="00F0250D"/>
    <w:rsid w:val="00F15271"/>
    <w:rsid w:val="00F35DDD"/>
    <w:rsid w:val="00F4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3B1C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3B1C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6A3D-D1C4-4367-B749-95CD2F68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2952</Words>
  <Characters>16832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2017-08-10T04:22:00Z</cp:lastPrinted>
  <dcterms:created xsi:type="dcterms:W3CDTF">2017-07-05T06:22:00Z</dcterms:created>
  <dcterms:modified xsi:type="dcterms:W3CDTF">2017-08-10T12:23:00Z</dcterms:modified>
</cp:coreProperties>
</file>