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13" w:rsidRPr="00BB27DE" w:rsidRDefault="00CF7F13" w:rsidP="00CF7F13">
      <w:pPr>
        <w:pStyle w:val="a4"/>
        <w:ind w:left="708"/>
        <w:jc w:val="center"/>
        <w:outlineLvl w:val="0"/>
        <w:rPr>
          <w:rStyle w:val="a3"/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sz w:val="24"/>
          <w:szCs w:val="24"/>
        </w:rPr>
        <w:t>АКТ</w:t>
      </w:r>
      <w:r>
        <w:rPr>
          <w:rStyle w:val="a3"/>
          <w:rFonts w:ascii="Times New Roman" w:hAnsi="Times New Roman"/>
          <w:sz w:val="24"/>
          <w:szCs w:val="24"/>
        </w:rPr>
        <w:t xml:space="preserve"> № 2</w:t>
      </w:r>
    </w:p>
    <w:p w:rsidR="00CF7F13" w:rsidRPr="00BB27DE" w:rsidRDefault="00CF7F13" w:rsidP="00CF7F13">
      <w:pPr>
        <w:pStyle w:val="a4"/>
        <w:jc w:val="center"/>
        <w:outlineLvl w:val="0"/>
        <w:rPr>
          <w:rStyle w:val="a3"/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sz w:val="24"/>
          <w:szCs w:val="24"/>
        </w:rPr>
        <w:t>Ревизии выполнения муниципального задания</w:t>
      </w:r>
      <w:r w:rsidRPr="00BB27DE">
        <w:rPr>
          <w:rFonts w:ascii="Times New Roman" w:hAnsi="Times New Roman"/>
          <w:sz w:val="24"/>
          <w:szCs w:val="24"/>
        </w:rPr>
        <w:t xml:space="preserve">, </w:t>
      </w:r>
      <w:r w:rsidRPr="00BB27DE">
        <w:rPr>
          <w:rFonts w:ascii="Times New Roman" w:hAnsi="Times New Roman"/>
          <w:b/>
          <w:sz w:val="24"/>
          <w:szCs w:val="24"/>
        </w:rPr>
        <w:t>финансово-хозяйс</w:t>
      </w:r>
      <w:r>
        <w:rPr>
          <w:rFonts w:ascii="Times New Roman" w:hAnsi="Times New Roman"/>
          <w:b/>
          <w:sz w:val="24"/>
          <w:szCs w:val="24"/>
        </w:rPr>
        <w:t>твенной деятельности, соблюдение</w:t>
      </w:r>
      <w:r w:rsidRPr="00BB27DE">
        <w:rPr>
          <w:rFonts w:ascii="Times New Roman" w:hAnsi="Times New Roman"/>
          <w:b/>
          <w:sz w:val="24"/>
          <w:szCs w:val="24"/>
        </w:rPr>
        <w:t xml:space="preserve"> требований законодательства по осуществлению закупок товаров, работ, услуг для обеспечения муниципальных нужд </w:t>
      </w:r>
      <w:r w:rsidRPr="00BB27DE">
        <w:rPr>
          <w:rStyle w:val="a3"/>
          <w:rFonts w:ascii="Times New Roman" w:hAnsi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Pr="00AA2DB2">
        <w:rPr>
          <w:rStyle w:val="a3"/>
          <w:rFonts w:ascii="Times New Roman" w:hAnsi="Times New Roman"/>
          <w:sz w:val="24"/>
          <w:szCs w:val="24"/>
        </w:rPr>
        <w:t>«Средняя общеобразовательная школа № 6»</w:t>
      </w:r>
    </w:p>
    <w:p w:rsidR="00CF7F13" w:rsidRPr="00BB27DE" w:rsidRDefault="00CF7F13" w:rsidP="00CF7F13">
      <w:pPr>
        <w:pStyle w:val="a4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CF7F13" w:rsidRPr="00BB27DE" w:rsidRDefault="00CF7F13" w:rsidP="00CF7F13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г. </w:t>
      </w:r>
      <w:proofErr w:type="spellStart"/>
      <w:r w:rsidRPr="00BB27DE">
        <w:rPr>
          <w:rStyle w:val="a3"/>
          <w:rFonts w:ascii="Times New Roman" w:hAnsi="Times New Roman"/>
          <w:b w:val="0"/>
          <w:sz w:val="24"/>
          <w:szCs w:val="24"/>
        </w:rPr>
        <w:t>Югорск</w:t>
      </w:r>
      <w:proofErr w:type="spellEnd"/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373BB8">
        <w:rPr>
          <w:rStyle w:val="a3"/>
          <w:rFonts w:ascii="Times New Roman" w:hAnsi="Times New Roman"/>
          <w:b w:val="0"/>
          <w:sz w:val="24"/>
          <w:szCs w:val="24"/>
        </w:rPr>
        <w:t xml:space="preserve"> 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 «</w:t>
      </w:r>
      <w:r>
        <w:rPr>
          <w:rStyle w:val="a3"/>
          <w:rFonts w:ascii="Times New Roman" w:hAnsi="Times New Roman"/>
          <w:b w:val="0"/>
          <w:sz w:val="24"/>
          <w:szCs w:val="24"/>
        </w:rPr>
        <w:t>04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Style w:val="a3"/>
          <w:rFonts w:ascii="Times New Roman" w:hAnsi="Times New Roman"/>
          <w:b w:val="0"/>
          <w:sz w:val="24"/>
          <w:szCs w:val="24"/>
        </w:rPr>
        <w:t>апреля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201</w:t>
      </w:r>
      <w:r>
        <w:rPr>
          <w:rStyle w:val="a3"/>
          <w:rFonts w:ascii="Times New Roman" w:hAnsi="Times New Roman"/>
          <w:b w:val="0"/>
          <w:sz w:val="24"/>
          <w:szCs w:val="24"/>
        </w:rPr>
        <w:t>6</w:t>
      </w:r>
    </w:p>
    <w:p w:rsidR="00CF7F13" w:rsidRPr="00BB27DE" w:rsidRDefault="00CF7F13" w:rsidP="00CF7F13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:rsidR="00CF7F13" w:rsidRPr="00A316C1" w:rsidRDefault="00EB29E7" w:rsidP="00EB29E7">
      <w:pPr>
        <w:pStyle w:val="a4"/>
        <w:ind w:firstLine="708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4879A5">
        <w:rPr>
          <w:rFonts w:ascii="Times New Roman" w:hAnsi="Times New Roman"/>
          <w:sz w:val="24"/>
          <w:szCs w:val="24"/>
        </w:rPr>
        <w:t xml:space="preserve">Плановая ревизия проведена в соответствии </w:t>
      </w:r>
      <w:r w:rsidRPr="004879A5">
        <w:rPr>
          <w:rStyle w:val="a3"/>
          <w:rFonts w:ascii="Times New Roman" w:hAnsi="Times New Roman"/>
          <w:b w:val="0"/>
          <w:sz w:val="24"/>
          <w:szCs w:val="24"/>
        </w:rPr>
        <w:t xml:space="preserve">с приказом начальника </w:t>
      </w:r>
      <w:r w:rsidR="00CF7F13"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Управления образования от </w:t>
      </w:r>
      <w:r w:rsidR="00CF7F13">
        <w:rPr>
          <w:rStyle w:val="a3"/>
          <w:rFonts w:ascii="Times New Roman" w:hAnsi="Times New Roman"/>
          <w:b w:val="0"/>
          <w:sz w:val="24"/>
          <w:szCs w:val="24"/>
        </w:rPr>
        <w:t>25.02</w:t>
      </w:r>
      <w:r w:rsidR="00CF7F13" w:rsidRPr="00BB27DE">
        <w:rPr>
          <w:rFonts w:ascii="Times New Roman" w:hAnsi="Times New Roman"/>
          <w:sz w:val="24"/>
          <w:szCs w:val="24"/>
        </w:rPr>
        <w:t>.201</w:t>
      </w:r>
      <w:r w:rsidR="00CF7F13">
        <w:rPr>
          <w:rFonts w:ascii="Times New Roman" w:hAnsi="Times New Roman"/>
          <w:sz w:val="24"/>
          <w:szCs w:val="24"/>
        </w:rPr>
        <w:t>6</w:t>
      </w:r>
      <w:r w:rsidR="00CF7F13" w:rsidRPr="00BB27DE">
        <w:rPr>
          <w:rFonts w:ascii="Times New Roman" w:hAnsi="Times New Roman"/>
          <w:sz w:val="24"/>
          <w:szCs w:val="24"/>
        </w:rPr>
        <w:t xml:space="preserve"> № </w:t>
      </w:r>
      <w:r w:rsidR="00CF7F13">
        <w:rPr>
          <w:rFonts w:ascii="Times New Roman" w:hAnsi="Times New Roman"/>
          <w:sz w:val="24"/>
          <w:szCs w:val="24"/>
        </w:rPr>
        <w:t>101</w:t>
      </w:r>
      <w:r w:rsidR="00CF7F13" w:rsidRPr="00BB27DE">
        <w:rPr>
          <w:rFonts w:ascii="Times New Roman" w:hAnsi="Times New Roman"/>
          <w:sz w:val="24"/>
          <w:szCs w:val="24"/>
        </w:rPr>
        <w:t xml:space="preserve"> </w:t>
      </w:r>
      <w:r w:rsidR="00CF7F13">
        <w:rPr>
          <w:rFonts w:ascii="Times New Roman" w:hAnsi="Times New Roman"/>
          <w:sz w:val="24"/>
          <w:szCs w:val="24"/>
        </w:rPr>
        <w:t>«</w:t>
      </w:r>
      <w:r w:rsidR="00CF7F13" w:rsidRPr="00BB27DE">
        <w:rPr>
          <w:rFonts w:ascii="Times New Roman" w:hAnsi="Times New Roman"/>
          <w:sz w:val="24"/>
          <w:szCs w:val="24"/>
        </w:rPr>
        <w:t xml:space="preserve">О проведении </w:t>
      </w:r>
      <w:r w:rsidR="00CF7F13" w:rsidRPr="00BB27DE">
        <w:rPr>
          <w:rStyle w:val="a3"/>
          <w:rFonts w:ascii="Times New Roman" w:hAnsi="Times New Roman"/>
          <w:b w:val="0"/>
          <w:sz w:val="24"/>
          <w:szCs w:val="24"/>
        </w:rPr>
        <w:t>ревизии выполнения муниципального задания, финансово-хозяйственной деятельности</w:t>
      </w:r>
      <w:r w:rsidR="00CF7F13">
        <w:rPr>
          <w:rStyle w:val="a3"/>
          <w:rFonts w:ascii="Times New Roman" w:hAnsi="Times New Roman"/>
          <w:b w:val="0"/>
          <w:sz w:val="24"/>
          <w:szCs w:val="24"/>
        </w:rPr>
        <w:t>,</w:t>
      </w:r>
      <w:r w:rsidR="00CF7F13" w:rsidRPr="000A5B8A">
        <w:rPr>
          <w:rFonts w:ascii="Times New Roman" w:hAnsi="Times New Roman"/>
          <w:b/>
          <w:sz w:val="24"/>
          <w:szCs w:val="24"/>
        </w:rPr>
        <w:t xml:space="preserve"> </w:t>
      </w:r>
      <w:r w:rsidR="00CF7F13" w:rsidRPr="000A5B8A">
        <w:rPr>
          <w:rFonts w:ascii="Times New Roman" w:hAnsi="Times New Roman"/>
          <w:sz w:val="24"/>
          <w:szCs w:val="24"/>
        </w:rPr>
        <w:t>соблюдени</w:t>
      </w:r>
      <w:r w:rsidR="00CF7F13">
        <w:rPr>
          <w:rFonts w:ascii="Times New Roman" w:hAnsi="Times New Roman"/>
          <w:sz w:val="24"/>
          <w:szCs w:val="24"/>
        </w:rPr>
        <w:t>е</w:t>
      </w:r>
      <w:r w:rsidR="00CF7F13" w:rsidRPr="000A5B8A">
        <w:rPr>
          <w:rFonts w:ascii="Times New Roman" w:hAnsi="Times New Roman"/>
          <w:sz w:val="24"/>
          <w:szCs w:val="24"/>
        </w:rPr>
        <w:t xml:space="preserve"> требований законодательства по осуществлению закупок товаров, работ, услуг для обеспечения муниципальных нужд</w:t>
      </w:r>
      <w:r w:rsidR="00CF7F13">
        <w:rPr>
          <w:rFonts w:ascii="Times New Roman" w:hAnsi="Times New Roman"/>
          <w:sz w:val="24"/>
          <w:szCs w:val="24"/>
        </w:rPr>
        <w:t>»</w:t>
      </w:r>
      <w:r w:rsidR="00CF7F13" w:rsidRPr="000A5B8A">
        <w:rPr>
          <w:rFonts w:ascii="Times New Roman" w:hAnsi="Times New Roman"/>
          <w:sz w:val="24"/>
          <w:szCs w:val="24"/>
        </w:rPr>
        <w:t xml:space="preserve"> </w:t>
      </w:r>
      <w:r w:rsidR="00CF7F13" w:rsidRPr="00BB27DE">
        <w:rPr>
          <w:rFonts w:ascii="Times New Roman" w:hAnsi="Times New Roman"/>
          <w:sz w:val="24"/>
          <w:szCs w:val="24"/>
        </w:rPr>
        <w:t>Муниципальным казенным учреждением «Централизованная бухгалтерия учреждений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CF7F13" w:rsidRPr="00BB27DE" w:rsidRDefault="00CF7F13" w:rsidP="00CF7F13">
      <w:pPr>
        <w:pStyle w:val="a4"/>
        <w:ind w:firstLine="708"/>
        <w:jc w:val="both"/>
        <w:rPr>
          <w:rStyle w:val="30"/>
          <w:rFonts w:ascii="Times New Roman" w:eastAsia="Calibri" w:hAnsi="Times New Roman"/>
          <w:b w:val="0"/>
          <w:sz w:val="24"/>
          <w:szCs w:val="24"/>
        </w:rPr>
      </w:pPr>
      <w:r w:rsidRPr="00BB27DE">
        <w:rPr>
          <w:rFonts w:ascii="Times New Roman" w:hAnsi="Times New Roman"/>
          <w:sz w:val="24"/>
          <w:szCs w:val="24"/>
          <w:u w:val="single"/>
        </w:rPr>
        <w:t xml:space="preserve">Проверяемый период: </w:t>
      </w:r>
      <w:r w:rsidRPr="00BB27DE">
        <w:rPr>
          <w:rFonts w:ascii="Times New Roman" w:hAnsi="Times New Roman"/>
          <w:sz w:val="24"/>
          <w:szCs w:val="24"/>
        </w:rPr>
        <w:t>с 01.0</w:t>
      </w:r>
      <w:r>
        <w:rPr>
          <w:rFonts w:ascii="Times New Roman" w:hAnsi="Times New Roman"/>
          <w:sz w:val="24"/>
          <w:szCs w:val="24"/>
        </w:rPr>
        <w:t>3</w:t>
      </w:r>
      <w:r w:rsidRPr="00BB27D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BB27DE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29</w:t>
      </w:r>
      <w:r w:rsidRPr="00BB27D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BB27D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6.</w:t>
      </w:r>
    </w:p>
    <w:p w:rsidR="00CF7F13" w:rsidRPr="00BB27DE" w:rsidRDefault="00CF7F13" w:rsidP="00CF7F13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Лицо ответственные </w:t>
      </w:r>
      <w:r w:rsidRPr="00BB27DE">
        <w:rPr>
          <w:rFonts w:ascii="Times New Roman" w:hAnsi="Times New Roman"/>
          <w:sz w:val="24"/>
          <w:szCs w:val="24"/>
        </w:rPr>
        <w:t xml:space="preserve">за выполнение муниципального задания,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финансово-хозяйственной деятельности:</w:t>
      </w:r>
      <w:proofErr w:type="gramEnd"/>
    </w:p>
    <w:p w:rsidR="00CF7F13" w:rsidRPr="0078406B" w:rsidRDefault="00CF7F13" w:rsidP="00CF7F13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Директор </w:t>
      </w:r>
      <w:proofErr w:type="spellStart"/>
      <w:r>
        <w:rPr>
          <w:rStyle w:val="a3"/>
          <w:rFonts w:ascii="Times New Roman" w:hAnsi="Times New Roman"/>
          <w:b w:val="0"/>
          <w:sz w:val="24"/>
          <w:szCs w:val="24"/>
        </w:rPr>
        <w:t>Климин</w:t>
      </w:r>
      <w:proofErr w:type="spellEnd"/>
      <w:r>
        <w:rPr>
          <w:rStyle w:val="a3"/>
          <w:rFonts w:ascii="Times New Roman" w:hAnsi="Times New Roman"/>
          <w:b w:val="0"/>
          <w:sz w:val="24"/>
          <w:szCs w:val="24"/>
        </w:rPr>
        <w:t xml:space="preserve"> Вячеслав Анатольевич до 08.07.2013,</w:t>
      </w:r>
      <w:r>
        <w:rPr>
          <w:rStyle w:val="4"/>
          <w:b w:val="0"/>
          <w:sz w:val="24"/>
          <w:szCs w:val="24"/>
        </w:rPr>
        <w:t xml:space="preserve"> с 09.07.2013 по 04.09.2013 временно исполняющая обязанности директора Рыбакова Елена Николаевна,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с </w:t>
      </w:r>
      <w:r w:rsidRPr="00105208">
        <w:rPr>
          <w:rStyle w:val="a3"/>
          <w:rFonts w:ascii="Times New Roman" w:hAnsi="Times New Roman"/>
          <w:b w:val="0"/>
          <w:sz w:val="24"/>
          <w:szCs w:val="24"/>
        </w:rPr>
        <w:t>05.09.2013 года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по настоящее время </w:t>
      </w:r>
      <w:r w:rsidRPr="0078406B">
        <w:rPr>
          <w:rStyle w:val="a3"/>
          <w:rFonts w:ascii="Times New Roman" w:hAnsi="Times New Roman"/>
          <w:b w:val="0"/>
          <w:sz w:val="24"/>
          <w:szCs w:val="24"/>
        </w:rPr>
        <w:t>Комисаренко Евгения Борисовна.</w:t>
      </w:r>
    </w:p>
    <w:p w:rsidR="00CF7F13" w:rsidRDefault="00CF7F13" w:rsidP="00CF7F13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Лицо, ответственное за ведение бухгалтерского учета:</w:t>
      </w:r>
    </w:p>
    <w:p w:rsidR="00CF7F13" w:rsidRPr="00A12DE3" w:rsidRDefault="00CF7F13" w:rsidP="00CF7F13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Главный бухгалтер </w:t>
      </w:r>
      <w:r w:rsidRPr="00A12DE3">
        <w:rPr>
          <w:rStyle w:val="a3"/>
          <w:rFonts w:ascii="Times New Roman" w:hAnsi="Times New Roman"/>
          <w:b w:val="0"/>
          <w:sz w:val="24"/>
          <w:szCs w:val="24"/>
        </w:rPr>
        <w:t>Богомолова Елена Николаевна с 28.06.2007 по настоящее время.</w:t>
      </w:r>
    </w:p>
    <w:p w:rsidR="00CF7F13" w:rsidRPr="00BB27DE" w:rsidRDefault="00CF7F13" w:rsidP="00CF7F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7DE">
        <w:rPr>
          <w:rFonts w:ascii="Times New Roman" w:hAnsi="Times New Roman"/>
          <w:sz w:val="24"/>
          <w:szCs w:val="24"/>
          <w:u w:val="single"/>
        </w:rPr>
        <w:t>Сроки осуществления ревизии: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с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01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.0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3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.201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6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по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30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03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.201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6</w:t>
      </w:r>
      <w:r w:rsidRPr="00BB27DE">
        <w:rPr>
          <w:rFonts w:ascii="Times New Roman" w:hAnsi="Times New Roman"/>
          <w:sz w:val="24"/>
          <w:szCs w:val="24"/>
        </w:rPr>
        <w:t>.</w:t>
      </w:r>
    </w:p>
    <w:p w:rsidR="00CF7F13" w:rsidRPr="00BB27DE" w:rsidRDefault="00CF7F13" w:rsidP="00CF7F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27DE">
        <w:rPr>
          <w:rFonts w:ascii="Times New Roman" w:hAnsi="Times New Roman"/>
          <w:sz w:val="24"/>
          <w:szCs w:val="24"/>
          <w:u w:val="single"/>
        </w:rPr>
        <w:t xml:space="preserve">Цель ревизии: </w:t>
      </w:r>
      <w:r w:rsidRPr="00BB27DE">
        <w:rPr>
          <w:rFonts w:ascii="Times New Roman" w:hAnsi="Times New Roman"/>
          <w:sz w:val="24"/>
          <w:szCs w:val="24"/>
        </w:rPr>
        <w:t>соблюдение действующего законодательства, определение правомерности, результативности финансово-хозяйственной деятельности Учреждения. Обеспечение целевого, эффективного использования бюджетных средств и имущества. Исполнение муниципального задания.</w:t>
      </w:r>
    </w:p>
    <w:p w:rsidR="00CF7F13" w:rsidRPr="00BB27DE" w:rsidRDefault="00CF7F13" w:rsidP="00CF7F13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Ревизия проводилась в присутствии лиц, ответственных за финансово-хозяйственную деятельность, за выполнение муниципального задания, организацию бюджетного учета.</w:t>
      </w:r>
    </w:p>
    <w:p w:rsidR="00CF7F13" w:rsidRPr="00BB27DE" w:rsidRDefault="00CF7F13" w:rsidP="00CF7F13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  <w:u w:val="single"/>
        </w:rPr>
        <w:t>Перечень проверяемых документов:</w:t>
      </w:r>
    </w:p>
    <w:p w:rsidR="00CF7F13" w:rsidRPr="00BB27DE" w:rsidRDefault="00CF7F13" w:rsidP="00CF7F1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Устав, документы государственной регистрации юридического лица, постановка на учет в налоговом органе;</w:t>
      </w:r>
      <w:r w:rsidRPr="00BB27DE">
        <w:rPr>
          <w:rFonts w:ascii="Times New Roman" w:hAnsi="Times New Roman"/>
          <w:sz w:val="24"/>
          <w:szCs w:val="24"/>
        </w:rPr>
        <w:t xml:space="preserve"> лицензия на </w:t>
      </w:r>
      <w:proofErr w:type="gramStart"/>
      <w:r w:rsidRPr="00BB27DE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BB27D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CF7F13" w:rsidRPr="00BB27DE" w:rsidRDefault="00CF7F13" w:rsidP="00CF7F13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журналы операции: безналичные денежные расчеты, расчеты с подотчетными лицами, расчеты с дебиторами и кредиторами, расчеты по оплате труда, по выбытию и перемещению нефинансовых активов; </w:t>
      </w:r>
    </w:p>
    <w:p w:rsidR="00CF7F13" w:rsidRPr="00BB27DE" w:rsidRDefault="00CF7F13" w:rsidP="00CF7F13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оборотные ведомости материальных ценностей, инвентарная картотека, 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ведомость начисленной амортизации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CF7F13" w:rsidRPr="00BB27DE" w:rsidRDefault="00CF7F13" w:rsidP="00CF7F13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первичные документы к журналам операций: приходные и расходные кассовые ордера, кассовая книга, накладные, акты на списание, ведомости, табеля учета рабочего времени, лицевые счета работников, записки-расчеты;</w:t>
      </w:r>
    </w:p>
    <w:p w:rsidR="00CF7F13" w:rsidRPr="00BB27DE" w:rsidRDefault="00CF7F13" w:rsidP="00CF7F13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главная книга, </w:t>
      </w:r>
      <w:r w:rsidRPr="00BB27DE">
        <w:rPr>
          <w:rFonts w:ascii="Times New Roman" w:hAnsi="Times New Roman"/>
          <w:sz w:val="24"/>
          <w:szCs w:val="24"/>
        </w:rPr>
        <w:t>годовой отчет;</w:t>
      </w:r>
    </w:p>
    <w:p w:rsidR="00CF7F13" w:rsidRPr="00BB27DE" w:rsidRDefault="00CF7F13" w:rsidP="00CF7F13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приказы Учреждения, договоры с поставщиками и подрядчиками, личные карточки работников;</w:t>
      </w:r>
    </w:p>
    <w:p w:rsidR="00CF7F13" w:rsidRPr="00BB27DE" w:rsidRDefault="00CF7F13" w:rsidP="00CF7F13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меню-требование;</w:t>
      </w:r>
    </w:p>
    <w:p w:rsidR="00CF7F13" w:rsidRDefault="00CF7F13" w:rsidP="00CF7F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тарификационные списки, штатное расписание;</w:t>
      </w:r>
    </w:p>
    <w:p w:rsidR="00CF7F13" w:rsidRDefault="00CF7F13" w:rsidP="00CF7F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фактическая списочная численность обучающихся и воспитанников;</w:t>
      </w:r>
    </w:p>
    <w:p w:rsidR="00CF7F13" w:rsidRDefault="00CF7F13" w:rsidP="00CF7F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планы финансово-хозяйственной деятельности;</w:t>
      </w:r>
    </w:p>
    <w:p w:rsidR="00CF7F13" w:rsidRDefault="00CF7F13" w:rsidP="00CF7F1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муниципальные задания;</w:t>
      </w:r>
    </w:p>
    <w:p w:rsidR="00CF7F13" w:rsidRDefault="00CF7F13" w:rsidP="00CF7F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табель посещаемости;</w:t>
      </w:r>
    </w:p>
    <w:p w:rsidR="00CF7F13" w:rsidRDefault="00CF7F13" w:rsidP="00CF7F13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</w:t>
      </w:r>
      <w:r>
        <w:rPr>
          <w:rFonts w:ascii="Times New Roman" w:hAnsi="Times New Roman"/>
          <w:bCs/>
          <w:sz w:val="24"/>
          <w:szCs w:val="24"/>
        </w:rPr>
        <w:t>окументы, подтверждающие соблюдение требований по предоставлению платных образовательных услуг в Учреждении.</w:t>
      </w:r>
    </w:p>
    <w:p w:rsidR="00CF7F13" w:rsidRDefault="00CF7F13" w:rsidP="00CF7F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084C" w:rsidRPr="00533DD1" w:rsidRDefault="007E084C" w:rsidP="007E084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33DD1">
        <w:rPr>
          <w:rStyle w:val="a3"/>
          <w:rFonts w:ascii="Times New Roman" w:hAnsi="Times New Roman"/>
          <w:b w:val="0"/>
          <w:sz w:val="24"/>
          <w:szCs w:val="24"/>
        </w:rPr>
        <w:t xml:space="preserve">В ходе ревизии установлено: </w:t>
      </w:r>
    </w:p>
    <w:p w:rsidR="00251C86" w:rsidRPr="00802BA9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02BA9">
        <w:rPr>
          <w:rStyle w:val="a3"/>
          <w:rFonts w:ascii="Times New Roman" w:hAnsi="Times New Roman"/>
          <w:b w:val="0"/>
          <w:sz w:val="24"/>
          <w:szCs w:val="24"/>
        </w:rPr>
        <w:t>1. Муниципальное задание</w:t>
      </w:r>
      <w:r w:rsidRPr="00802BA9">
        <w:rPr>
          <w:rFonts w:ascii="Times New Roman" w:hAnsi="Times New Roman"/>
          <w:sz w:val="24"/>
          <w:szCs w:val="24"/>
        </w:rPr>
        <w:t xml:space="preserve"> по </w:t>
      </w:r>
      <w:r w:rsidRPr="00802BA9">
        <w:rPr>
          <w:rStyle w:val="a3"/>
          <w:rFonts w:ascii="Times New Roman" w:hAnsi="Times New Roman"/>
          <w:b w:val="0"/>
          <w:sz w:val="24"/>
          <w:szCs w:val="24"/>
        </w:rPr>
        <w:t>муниципальной услуге «Дошкольное, общее и дополнительное образование в общеобразовательных учреждениях»</w:t>
      </w:r>
      <w:r w:rsidRPr="00802BA9">
        <w:rPr>
          <w:rFonts w:ascii="Times New Roman" w:hAnsi="Times New Roman"/>
          <w:sz w:val="24"/>
          <w:szCs w:val="24"/>
        </w:rPr>
        <w:t>:</w:t>
      </w:r>
    </w:p>
    <w:p w:rsidR="00251C86" w:rsidRPr="00802BA9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02BA9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802BA9">
        <w:rPr>
          <w:rFonts w:ascii="Times New Roman" w:hAnsi="Times New Roman"/>
          <w:sz w:val="24"/>
          <w:szCs w:val="24"/>
        </w:rPr>
        <w:t xml:space="preserve"> за</w:t>
      </w:r>
      <w:r w:rsidRPr="00802BA9">
        <w:rPr>
          <w:sz w:val="24"/>
          <w:szCs w:val="24"/>
        </w:rPr>
        <w:t xml:space="preserve"> </w:t>
      </w:r>
      <w:r w:rsidRPr="00802BA9">
        <w:rPr>
          <w:rStyle w:val="a3"/>
          <w:rFonts w:ascii="Times New Roman" w:hAnsi="Times New Roman"/>
          <w:b w:val="0"/>
          <w:sz w:val="24"/>
          <w:szCs w:val="24"/>
        </w:rPr>
        <w:t>2013 год выполнено в полном объеме и составляет 98,2 %.</w:t>
      </w:r>
    </w:p>
    <w:p w:rsidR="00251C86" w:rsidRPr="0017160F" w:rsidRDefault="00251C86" w:rsidP="00251C86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7160F">
        <w:rPr>
          <w:rStyle w:val="a3"/>
          <w:rFonts w:ascii="Times New Roman" w:hAnsi="Times New Roman"/>
          <w:b w:val="0"/>
          <w:sz w:val="24"/>
          <w:szCs w:val="24"/>
        </w:rPr>
        <w:t>2. Муниципальное задание</w:t>
      </w:r>
      <w:r w:rsidRPr="0017160F">
        <w:rPr>
          <w:rFonts w:ascii="Times New Roman" w:hAnsi="Times New Roman"/>
          <w:sz w:val="24"/>
          <w:szCs w:val="24"/>
        </w:rPr>
        <w:t xml:space="preserve"> по </w:t>
      </w:r>
      <w:r w:rsidRPr="0017160F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17160F">
        <w:rPr>
          <w:rStyle w:val="a3"/>
          <w:rFonts w:ascii="Times New Roman" w:hAnsi="Times New Roman"/>
          <w:sz w:val="24"/>
          <w:szCs w:val="24"/>
        </w:rPr>
        <w:t>«</w:t>
      </w:r>
      <w:r w:rsidRPr="0017160F">
        <w:rPr>
          <w:rFonts w:ascii="Times New Roman" w:hAnsi="Times New Roman"/>
          <w:sz w:val="24"/>
          <w:szCs w:val="24"/>
        </w:rPr>
        <w:t>Реализация основной общеобразовательной программы дошкольного образования в дошкольных образовательных и общеобразовательных учреждениях</w:t>
      </w:r>
      <w:r w:rsidRPr="0017160F">
        <w:rPr>
          <w:rFonts w:ascii="Times New Roman" w:hAnsi="Times New Roman"/>
          <w:bCs/>
          <w:sz w:val="24"/>
          <w:szCs w:val="24"/>
        </w:rPr>
        <w:t>»:</w:t>
      </w:r>
    </w:p>
    <w:p w:rsidR="00251C86" w:rsidRPr="0017160F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17160F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17160F">
        <w:rPr>
          <w:rFonts w:ascii="Times New Roman" w:hAnsi="Times New Roman"/>
          <w:sz w:val="24"/>
          <w:szCs w:val="24"/>
        </w:rPr>
        <w:t xml:space="preserve"> за</w:t>
      </w:r>
      <w:r w:rsidRPr="0017160F">
        <w:rPr>
          <w:sz w:val="24"/>
          <w:szCs w:val="24"/>
        </w:rPr>
        <w:t xml:space="preserve"> </w:t>
      </w:r>
      <w:r w:rsidRPr="0017160F">
        <w:rPr>
          <w:rStyle w:val="a3"/>
          <w:rFonts w:ascii="Times New Roman" w:hAnsi="Times New Roman"/>
          <w:b w:val="0"/>
          <w:sz w:val="24"/>
          <w:szCs w:val="24"/>
        </w:rPr>
        <w:t>2014 год перевыполнено и составляет 101,</w:t>
      </w:r>
      <w:r>
        <w:rPr>
          <w:rStyle w:val="a3"/>
          <w:rFonts w:ascii="Times New Roman" w:hAnsi="Times New Roman"/>
          <w:b w:val="0"/>
          <w:sz w:val="24"/>
          <w:szCs w:val="24"/>
        </w:rPr>
        <w:t>3</w:t>
      </w:r>
      <w:r w:rsidRPr="0017160F">
        <w:rPr>
          <w:rStyle w:val="a3"/>
          <w:rFonts w:ascii="Times New Roman" w:hAnsi="Times New Roman"/>
          <w:b w:val="0"/>
          <w:sz w:val="24"/>
          <w:szCs w:val="24"/>
        </w:rPr>
        <w:t xml:space="preserve"> %;</w:t>
      </w:r>
    </w:p>
    <w:p w:rsidR="00251C86" w:rsidRPr="00757768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57768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57768">
        <w:rPr>
          <w:rFonts w:ascii="Times New Roman" w:hAnsi="Times New Roman"/>
          <w:sz w:val="24"/>
          <w:szCs w:val="24"/>
        </w:rPr>
        <w:t xml:space="preserve"> за</w:t>
      </w:r>
      <w:r w:rsidRPr="00757768">
        <w:rPr>
          <w:rStyle w:val="a3"/>
          <w:rFonts w:ascii="Times New Roman" w:hAnsi="Times New Roman"/>
          <w:b w:val="0"/>
          <w:sz w:val="24"/>
          <w:szCs w:val="24"/>
        </w:rPr>
        <w:t xml:space="preserve"> 2015 года</w:t>
      </w:r>
      <w:r w:rsidRPr="00802B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23AB">
        <w:rPr>
          <w:rStyle w:val="a3"/>
          <w:rFonts w:ascii="Times New Roman" w:hAnsi="Times New Roman"/>
          <w:b w:val="0"/>
          <w:sz w:val="24"/>
          <w:szCs w:val="24"/>
        </w:rPr>
        <w:t>перевыполнено и составляет 1</w:t>
      </w:r>
      <w:r>
        <w:rPr>
          <w:rStyle w:val="a3"/>
          <w:rFonts w:ascii="Times New Roman" w:hAnsi="Times New Roman"/>
          <w:b w:val="0"/>
          <w:sz w:val="24"/>
          <w:szCs w:val="24"/>
        </w:rPr>
        <w:t>0</w:t>
      </w:r>
      <w:r w:rsidRPr="001C23AB">
        <w:rPr>
          <w:rStyle w:val="a3"/>
          <w:rFonts w:ascii="Times New Roman" w:hAnsi="Times New Roman"/>
          <w:b w:val="0"/>
          <w:sz w:val="24"/>
          <w:szCs w:val="24"/>
        </w:rPr>
        <w:t>1 %.</w:t>
      </w:r>
    </w:p>
    <w:p w:rsidR="00251C86" w:rsidRPr="007C1499" w:rsidRDefault="00251C86" w:rsidP="00251C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C1499">
        <w:rPr>
          <w:rStyle w:val="a3"/>
          <w:rFonts w:ascii="Times New Roman" w:hAnsi="Times New Roman"/>
          <w:b w:val="0"/>
          <w:sz w:val="24"/>
          <w:szCs w:val="24"/>
        </w:rPr>
        <w:t>3. Муниципальное задание</w:t>
      </w:r>
      <w:r w:rsidRPr="007C1499">
        <w:rPr>
          <w:rFonts w:ascii="Times New Roman" w:hAnsi="Times New Roman"/>
          <w:sz w:val="24"/>
          <w:szCs w:val="24"/>
        </w:rPr>
        <w:t xml:space="preserve"> по </w:t>
      </w:r>
      <w:r w:rsidRPr="007C1499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7C1499">
        <w:rPr>
          <w:rFonts w:ascii="Times New Roman" w:hAnsi="Times New Roman"/>
          <w:sz w:val="24"/>
          <w:szCs w:val="24"/>
        </w:rPr>
        <w:t>«Осуществление присмотра и ухода за детьми в дошкольных образовательных и общеобразовательных учреждениях»</w:t>
      </w:r>
      <w:r w:rsidRPr="007C1499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251C86" w:rsidRPr="007C1499" w:rsidRDefault="00251C86" w:rsidP="00251C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C1499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C1499">
        <w:rPr>
          <w:rFonts w:ascii="Times New Roman" w:hAnsi="Times New Roman"/>
          <w:sz w:val="24"/>
          <w:szCs w:val="24"/>
        </w:rPr>
        <w:t xml:space="preserve"> за</w:t>
      </w:r>
      <w:r w:rsidRPr="007C1499">
        <w:rPr>
          <w:rStyle w:val="a3"/>
          <w:rFonts w:ascii="Times New Roman" w:hAnsi="Times New Roman"/>
          <w:b w:val="0"/>
          <w:sz w:val="24"/>
          <w:szCs w:val="24"/>
        </w:rPr>
        <w:t xml:space="preserve"> 2014 год</w:t>
      </w:r>
      <w:r w:rsidRPr="007C1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7C1499">
        <w:rPr>
          <w:rStyle w:val="a3"/>
          <w:rFonts w:ascii="Times New Roman" w:hAnsi="Times New Roman"/>
          <w:b w:val="0"/>
          <w:sz w:val="24"/>
          <w:szCs w:val="24"/>
        </w:rPr>
        <w:t xml:space="preserve">выполнено </w:t>
      </w:r>
      <w:r>
        <w:rPr>
          <w:rStyle w:val="a3"/>
          <w:rFonts w:ascii="Times New Roman" w:hAnsi="Times New Roman"/>
          <w:b w:val="0"/>
          <w:sz w:val="24"/>
          <w:szCs w:val="24"/>
        </w:rPr>
        <w:t>и</w:t>
      </w:r>
      <w:r w:rsidRPr="007C1499">
        <w:rPr>
          <w:rStyle w:val="a3"/>
          <w:rFonts w:ascii="Times New Roman" w:hAnsi="Times New Roman"/>
          <w:b w:val="0"/>
          <w:sz w:val="24"/>
          <w:szCs w:val="24"/>
        </w:rPr>
        <w:t xml:space="preserve"> составляет </w:t>
      </w:r>
      <w:r>
        <w:rPr>
          <w:rStyle w:val="a3"/>
          <w:rFonts w:ascii="Times New Roman" w:hAnsi="Times New Roman"/>
          <w:b w:val="0"/>
          <w:sz w:val="24"/>
          <w:szCs w:val="24"/>
        </w:rPr>
        <w:t>83,3</w:t>
      </w:r>
      <w:r w:rsidRPr="007C1499">
        <w:rPr>
          <w:rStyle w:val="a3"/>
          <w:rFonts w:ascii="Times New Roman" w:hAnsi="Times New Roman"/>
          <w:b w:val="0"/>
          <w:sz w:val="24"/>
          <w:szCs w:val="24"/>
        </w:rPr>
        <w:t xml:space="preserve"> %;</w:t>
      </w:r>
    </w:p>
    <w:p w:rsidR="00251C86" w:rsidRPr="00757768" w:rsidRDefault="00251C86" w:rsidP="00251C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372A6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1372A6">
        <w:rPr>
          <w:rFonts w:ascii="Times New Roman" w:hAnsi="Times New Roman"/>
          <w:sz w:val="24"/>
          <w:szCs w:val="24"/>
        </w:rPr>
        <w:t xml:space="preserve"> за</w:t>
      </w:r>
      <w:r w:rsidRPr="001372A6">
        <w:rPr>
          <w:sz w:val="24"/>
          <w:szCs w:val="24"/>
        </w:rPr>
        <w:t xml:space="preserve"> </w:t>
      </w:r>
      <w:r w:rsidRPr="001372A6">
        <w:rPr>
          <w:rStyle w:val="a3"/>
          <w:rFonts w:ascii="Times New Roman" w:hAnsi="Times New Roman"/>
          <w:b w:val="0"/>
          <w:sz w:val="24"/>
          <w:szCs w:val="24"/>
        </w:rPr>
        <w:t>2015 год</w:t>
      </w:r>
      <w:r w:rsidRPr="00802B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23AB">
        <w:rPr>
          <w:rStyle w:val="a3"/>
          <w:rFonts w:ascii="Times New Roman" w:hAnsi="Times New Roman"/>
          <w:b w:val="0"/>
          <w:sz w:val="24"/>
          <w:szCs w:val="24"/>
        </w:rPr>
        <w:t>перевыполнено и составляет 1</w:t>
      </w:r>
      <w:r>
        <w:rPr>
          <w:rStyle w:val="a3"/>
          <w:rFonts w:ascii="Times New Roman" w:hAnsi="Times New Roman"/>
          <w:b w:val="0"/>
          <w:sz w:val="24"/>
          <w:szCs w:val="24"/>
        </w:rPr>
        <w:t>08</w:t>
      </w:r>
      <w:r w:rsidRPr="001C23AB">
        <w:rPr>
          <w:rStyle w:val="a3"/>
          <w:rFonts w:ascii="Times New Roman" w:hAnsi="Times New Roman"/>
          <w:b w:val="0"/>
          <w:sz w:val="24"/>
          <w:szCs w:val="24"/>
        </w:rPr>
        <w:t xml:space="preserve"> %.</w:t>
      </w:r>
    </w:p>
    <w:p w:rsidR="00251C86" w:rsidRPr="00C56A14" w:rsidRDefault="00251C86" w:rsidP="00251C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56A14">
        <w:rPr>
          <w:rStyle w:val="a3"/>
          <w:rFonts w:ascii="Times New Roman" w:hAnsi="Times New Roman"/>
          <w:b w:val="0"/>
          <w:sz w:val="24"/>
          <w:szCs w:val="24"/>
        </w:rPr>
        <w:t>4. Муниципальное задание</w:t>
      </w:r>
      <w:r w:rsidRPr="00C56A14">
        <w:rPr>
          <w:rFonts w:ascii="Times New Roman" w:hAnsi="Times New Roman"/>
          <w:sz w:val="24"/>
          <w:szCs w:val="24"/>
        </w:rPr>
        <w:t xml:space="preserve"> по </w:t>
      </w:r>
      <w:r w:rsidRPr="00C56A14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C56A14">
        <w:rPr>
          <w:rFonts w:ascii="Times New Roman" w:hAnsi="Times New Roman"/>
          <w:sz w:val="24"/>
          <w:szCs w:val="24"/>
        </w:rPr>
        <w:t xml:space="preserve">«Реализация основных общеобразовательных программ </w:t>
      </w:r>
      <w:r w:rsidRPr="00C56A14">
        <w:rPr>
          <w:rFonts w:ascii="Times New Roman" w:eastAsia="Calibri" w:hAnsi="Times New Roman"/>
          <w:sz w:val="24"/>
          <w:szCs w:val="24"/>
        </w:rPr>
        <w:t xml:space="preserve">начального общего, основного общего, среднего общего образования, дополнительных общеобразовательных программ в </w:t>
      </w:r>
      <w:r w:rsidRPr="00C56A14">
        <w:rPr>
          <w:rFonts w:ascii="Times New Roman" w:hAnsi="Times New Roman"/>
          <w:sz w:val="24"/>
          <w:szCs w:val="24"/>
        </w:rPr>
        <w:t>общеобразовательных учреждениях»</w:t>
      </w:r>
      <w:r w:rsidRPr="00C56A14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251C86" w:rsidRPr="00C56A14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56A14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C56A14">
        <w:rPr>
          <w:rFonts w:ascii="Times New Roman" w:hAnsi="Times New Roman"/>
          <w:sz w:val="24"/>
          <w:szCs w:val="24"/>
        </w:rPr>
        <w:t xml:space="preserve"> за</w:t>
      </w:r>
      <w:r w:rsidRPr="00C56A14">
        <w:rPr>
          <w:rStyle w:val="a3"/>
          <w:rFonts w:ascii="Times New Roman" w:hAnsi="Times New Roman"/>
          <w:b w:val="0"/>
          <w:sz w:val="24"/>
          <w:szCs w:val="24"/>
        </w:rPr>
        <w:t xml:space="preserve"> 2014 год</w:t>
      </w:r>
      <w:r w:rsidRPr="00C56A14">
        <w:rPr>
          <w:rFonts w:ascii="Times New Roman" w:hAnsi="Times New Roman"/>
          <w:sz w:val="24"/>
          <w:szCs w:val="24"/>
        </w:rPr>
        <w:t xml:space="preserve"> </w:t>
      </w:r>
      <w:r w:rsidRPr="00C56A14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97,2 %;</w:t>
      </w:r>
    </w:p>
    <w:p w:rsidR="00251C86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00E70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900E70">
        <w:rPr>
          <w:rFonts w:ascii="Times New Roman" w:hAnsi="Times New Roman"/>
          <w:sz w:val="24"/>
          <w:szCs w:val="24"/>
        </w:rPr>
        <w:t xml:space="preserve"> за</w:t>
      </w:r>
      <w:r w:rsidRPr="00900E70">
        <w:rPr>
          <w:rStyle w:val="a3"/>
          <w:rFonts w:ascii="Times New Roman" w:hAnsi="Times New Roman"/>
          <w:b w:val="0"/>
          <w:sz w:val="24"/>
          <w:szCs w:val="24"/>
        </w:rPr>
        <w:t xml:space="preserve"> 2015 год</w:t>
      </w:r>
      <w:r w:rsidRPr="00802BA9">
        <w:rPr>
          <w:rStyle w:val="a3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1C23AB">
        <w:rPr>
          <w:rStyle w:val="a3"/>
          <w:rFonts w:ascii="Times New Roman" w:hAnsi="Times New Roman"/>
          <w:b w:val="0"/>
          <w:sz w:val="24"/>
          <w:szCs w:val="24"/>
        </w:rPr>
        <w:t>перевыполнено и составляет 1</w:t>
      </w:r>
      <w:r>
        <w:rPr>
          <w:rStyle w:val="a3"/>
          <w:rFonts w:ascii="Times New Roman" w:hAnsi="Times New Roman"/>
          <w:b w:val="0"/>
          <w:sz w:val="24"/>
          <w:szCs w:val="24"/>
        </w:rPr>
        <w:t>00,6</w:t>
      </w:r>
      <w:r w:rsidRPr="001C23AB">
        <w:rPr>
          <w:rStyle w:val="a3"/>
          <w:rFonts w:ascii="Times New Roman" w:hAnsi="Times New Roman"/>
          <w:b w:val="0"/>
          <w:sz w:val="24"/>
          <w:szCs w:val="24"/>
        </w:rPr>
        <w:t xml:space="preserve"> %.</w:t>
      </w:r>
    </w:p>
    <w:p w:rsidR="00251C86" w:rsidRPr="000A489D" w:rsidRDefault="00251C86" w:rsidP="00251C8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A489D">
        <w:rPr>
          <w:rStyle w:val="a3"/>
          <w:rFonts w:ascii="Times New Roman" w:hAnsi="Times New Roman"/>
          <w:b w:val="0"/>
          <w:sz w:val="24"/>
          <w:szCs w:val="24"/>
        </w:rPr>
        <w:t>5. Муниципальное задание</w:t>
      </w:r>
      <w:r w:rsidRPr="000A489D">
        <w:rPr>
          <w:rFonts w:ascii="Times New Roman" w:hAnsi="Times New Roman"/>
          <w:sz w:val="24"/>
          <w:szCs w:val="24"/>
        </w:rPr>
        <w:t xml:space="preserve"> по </w:t>
      </w:r>
      <w:r w:rsidRPr="000A489D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0A489D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время»</w:t>
      </w:r>
      <w:r w:rsidRPr="000A489D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251C86" w:rsidRPr="000A489D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0A489D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0A489D">
        <w:rPr>
          <w:rFonts w:ascii="Times New Roman" w:hAnsi="Times New Roman"/>
          <w:sz w:val="24"/>
          <w:szCs w:val="24"/>
        </w:rPr>
        <w:t xml:space="preserve"> за</w:t>
      </w:r>
      <w:r w:rsidRPr="000A489D">
        <w:rPr>
          <w:sz w:val="24"/>
          <w:szCs w:val="24"/>
        </w:rPr>
        <w:t xml:space="preserve"> </w:t>
      </w:r>
      <w:r w:rsidRPr="000A489D">
        <w:rPr>
          <w:rStyle w:val="a3"/>
          <w:rFonts w:ascii="Times New Roman" w:hAnsi="Times New Roman"/>
          <w:b w:val="0"/>
          <w:sz w:val="24"/>
          <w:szCs w:val="24"/>
        </w:rPr>
        <w:t>2013 год</w:t>
      </w:r>
      <w:r w:rsidRPr="000A489D">
        <w:rPr>
          <w:rFonts w:ascii="Times New Roman" w:hAnsi="Times New Roman"/>
          <w:sz w:val="24"/>
          <w:szCs w:val="24"/>
        </w:rPr>
        <w:t xml:space="preserve"> </w:t>
      </w:r>
      <w:r w:rsidRPr="000A489D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100 %.</w:t>
      </w:r>
    </w:p>
    <w:p w:rsidR="00251C86" w:rsidRPr="00F16E2C" w:rsidRDefault="00251C86" w:rsidP="00251C86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16E2C">
        <w:rPr>
          <w:rStyle w:val="a3"/>
          <w:rFonts w:ascii="Times New Roman" w:hAnsi="Times New Roman"/>
          <w:b w:val="0"/>
          <w:sz w:val="24"/>
          <w:szCs w:val="24"/>
        </w:rPr>
        <w:t>6. Муниципальное задание</w:t>
      </w:r>
      <w:r w:rsidRPr="00F16E2C">
        <w:rPr>
          <w:rFonts w:ascii="Times New Roman" w:hAnsi="Times New Roman"/>
          <w:sz w:val="24"/>
          <w:szCs w:val="24"/>
        </w:rPr>
        <w:t xml:space="preserve"> по </w:t>
      </w:r>
      <w:r w:rsidRPr="00F16E2C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F16E2C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весенн</w:t>
      </w:r>
      <w:r>
        <w:rPr>
          <w:rFonts w:ascii="Times New Roman" w:hAnsi="Times New Roman"/>
          <w:bCs/>
          <w:sz w:val="24"/>
          <w:szCs w:val="24"/>
        </w:rPr>
        <w:t>ий</w:t>
      </w:r>
      <w:r w:rsidRPr="00F16E2C">
        <w:rPr>
          <w:rFonts w:ascii="Times New Roman" w:hAnsi="Times New Roman"/>
          <w:bCs/>
          <w:sz w:val="24"/>
          <w:szCs w:val="24"/>
        </w:rPr>
        <w:t xml:space="preserve"> период»:</w:t>
      </w:r>
    </w:p>
    <w:p w:rsidR="00251C86" w:rsidRPr="00F16E2C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16E2C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F16E2C">
        <w:rPr>
          <w:rFonts w:ascii="Times New Roman" w:hAnsi="Times New Roman"/>
          <w:sz w:val="24"/>
          <w:szCs w:val="24"/>
        </w:rPr>
        <w:t xml:space="preserve"> за</w:t>
      </w:r>
      <w:r w:rsidRPr="00F16E2C">
        <w:rPr>
          <w:sz w:val="24"/>
          <w:szCs w:val="24"/>
        </w:rPr>
        <w:t xml:space="preserve"> </w:t>
      </w:r>
      <w:r w:rsidRPr="00F16E2C">
        <w:rPr>
          <w:rStyle w:val="a3"/>
          <w:rFonts w:ascii="Times New Roman" w:hAnsi="Times New Roman"/>
          <w:b w:val="0"/>
          <w:sz w:val="24"/>
          <w:szCs w:val="24"/>
        </w:rPr>
        <w:t>2014 год выполнено в полном объеме и составляет 100 %;</w:t>
      </w:r>
    </w:p>
    <w:p w:rsidR="00251C86" w:rsidRPr="001C23AB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1C23AB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1C23AB">
        <w:rPr>
          <w:rFonts w:ascii="Times New Roman" w:hAnsi="Times New Roman"/>
          <w:sz w:val="24"/>
          <w:szCs w:val="24"/>
        </w:rPr>
        <w:t xml:space="preserve"> за</w:t>
      </w:r>
      <w:r w:rsidRPr="001C23AB">
        <w:rPr>
          <w:rStyle w:val="a3"/>
          <w:rFonts w:ascii="Times New Roman" w:hAnsi="Times New Roman"/>
          <w:b w:val="0"/>
          <w:sz w:val="24"/>
          <w:szCs w:val="24"/>
        </w:rPr>
        <w:t xml:space="preserve"> 2015 год перевыполнено и составляет 111 %.</w:t>
      </w:r>
    </w:p>
    <w:p w:rsidR="00251C86" w:rsidRPr="00CF600B" w:rsidRDefault="00251C86" w:rsidP="00251C86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F600B">
        <w:rPr>
          <w:rStyle w:val="a3"/>
          <w:rFonts w:ascii="Times New Roman" w:hAnsi="Times New Roman"/>
          <w:b w:val="0"/>
          <w:sz w:val="24"/>
          <w:szCs w:val="24"/>
        </w:rPr>
        <w:t>7. Муниципальное задание</w:t>
      </w:r>
      <w:r w:rsidRPr="00CF600B">
        <w:rPr>
          <w:rFonts w:ascii="Times New Roman" w:hAnsi="Times New Roman"/>
          <w:sz w:val="24"/>
          <w:szCs w:val="24"/>
        </w:rPr>
        <w:t xml:space="preserve"> по </w:t>
      </w:r>
      <w:r w:rsidRPr="00CF600B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CF600B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летний период»:</w:t>
      </w:r>
    </w:p>
    <w:p w:rsidR="00251C86" w:rsidRPr="00CF600B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F600B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CF600B">
        <w:rPr>
          <w:rFonts w:ascii="Times New Roman" w:hAnsi="Times New Roman"/>
          <w:sz w:val="24"/>
          <w:szCs w:val="24"/>
        </w:rPr>
        <w:t xml:space="preserve"> за</w:t>
      </w:r>
      <w:r w:rsidRPr="00CF600B">
        <w:rPr>
          <w:sz w:val="24"/>
          <w:szCs w:val="24"/>
        </w:rPr>
        <w:t xml:space="preserve"> </w:t>
      </w:r>
      <w:r w:rsidRPr="00CF600B">
        <w:rPr>
          <w:rStyle w:val="a3"/>
          <w:rFonts w:ascii="Times New Roman" w:hAnsi="Times New Roman"/>
          <w:b w:val="0"/>
          <w:sz w:val="24"/>
          <w:szCs w:val="24"/>
        </w:rPr>
        <w:t>2014 год</w:t>
      </w:r>
      <w:r w:rsidRPr="00CF600B">
        <w:rPr>
          <w:rFonts w:ascii="Times New Roman" w:hAnsi="Times New Roman"/>
          <w:sz w:val="24"/>
          <w:szCs w:val="24"/>
        </w:rPr>
        <w:t xml:space="preserve"> </w:t>
      </w:r>
      <w:r w:rsidRPr="00CF600B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100 %;</w:t>
      </w:r>
    </w:p>
    <w:p w:rsidR="00251C86" w:rsidRPr="00F667C9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667C9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F667C9">
        <w:rPr>
          <w:rFonts w:ascii="Times New Roman" w:hAnsi="Times New Roman"/>
          <w:sz w:val="24"/>
          <w:szCs w:val="24"/>
        </w:rPr>
        <w:t xml:space="preserve"> за июнь</w:t>
      </w:r>
      <w:r w:rsidRPr="00F667C9">
        <w:rPr>
          <w:sz w:val="24"/>
          <w:szCs w:val="24"/>
        </w:rPr>
        <w:t xml:space="preserve"> </w:t>
      </w:r>
      <w:r w:rsidRPr="00F667C9">
        <w:rPr>
          <w:rStyle w:val="a3"/>
          <w:rFonts w:ascii="Times New Roman" w:hAnsi="Times New Roman"/>
          <w:b w:val="0"/>
          <w:sz w:val="24"/>
          <w:szCs w:val="24"/>
        </w:rPr>
        <w:t>2015 года</w:t>
      </w:r>
      <w:r w:rsidRPr="00F667C9">
        <w:rPr>
          <w:rFonts w:ascii="Times New Roman" w:hAnsi="Times New Roman"/>
          <w:sz w:val="24"/>
          <w:szCs w:val="24"/>
        </w:rPr>
        <w:t xml:space="preserve"> </w:t>
      </w:r>
      <w:r w:rsidRPr="00F667C9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96,3 %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251C86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A84A8B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A84A8B">
        <w:rPr>
          <w:rFonts w:ascii="Times New Roman" w:hAnsi="Times New Roman"/>
          <w:sz w:val="24"/>
          <w:szCs w:val="24"/>
        </w:rPr>
        <w:t xml:space="preserve"> за июль</w:t>
      </w:r>
      <w:r w:rsidRPr="00A84A8B">
        <w:rPr>
          <w:sz w:val="24"/>
          <w:szCs w:val="24"/>
        </w:rPr>
        <w:t xml:space="preserve"> </w:t>
      </w:r>
      <w:r w:rsidRPr="00A84A8B">
        <w:rPr>
          <w:rStyle w:val="a3"/>
          <w:rFonts w:ascii="Times New Roman" w:hAnsi="Times New Roman"/>
          <w:b w:val="0"/>
          <w:sz w:val="24"/>
          <w:szCs w:val="24"/>
        </w:rPr>
        <w:t>2015 года</w:t>
      </w:r>
      <w:r w:rsidRPr="00A84A8B">
        <w:rPr>
          <w:rFonts w:ascii="Times New Roman" w:hAnsi="Times New Roman"/>
          <w:sz w:val="24"/>
          <w:szCs w:val="24"/>
        </w:rPr>
        <w:t xml:space="preserve"> не </w:t>
      </w:r>
      <w:r w:rsidRPr="00A84A8B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92 %.</w:t>
      </w:r>
    </w:p>
    <w:p w:rsidR="00251C86" w:rsidRPr="00F16E2C" w:rsidRDefault="00251C86" w:rsidP="00251C86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8</w:t>
      </w:r>
      <w:r w:rsidRPr="00F16E2C">
        <w:rPr>
          <w:rStyle w:val="a3"/>
          <w:rFonts w:ascii="Times New Roman" w:hAnsi="Times New Roman"/>
          <w:b w:val="0"/>
          <w:sz w:val="24"/>
          <w:szCs w:val="24"/>
        </w:rPr>
        <w:t>. Муниципальное задание</w:t>
      </w:r>
      <w:r w:rsidRPr="00F16E2C">
        <w:rPr>
          <w:rFonts w:ascii="Times New Roman" w:hAnsi="Times New Roman"/>
          <w:sz w:val="24"/>
          <w:szCs w:val="24"/>
        </w:rPr>
        <w:t xml:space="preserve"> по </w:t>
      </w:r>
      <w:r w:rsidRPr="00F16E2C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F16E2C">
        <w:rPr>
          <w:rFonts w:ascii="Times New Roman" w:hAnsi="Times New Roman"/>
          <w:bCs/>
          <w:sz w:val="24"/>
          <w:szCs w:val="24"/>
        </w:rPr>
        <w:t xml:space="preserve">«Организация отдыха детей в каникулярное время в </w:t>
      </w:r>
      <w:r>
        <w:rPr>
          <w:rFonts w:ascii="Times New Roman" w:hAnsi="Times New Roman"/>
          <w:bCs/>
          <w:sz w:val="24"/>
          <w:szCs w:val="24"/>
        </w:rPr>
        <w:t>о</w:t>
      </w:r>
      <w:r w:rsidRPr="00F16E2C">
        <w:rPr>
          <w:rFonts w:ascii="Times New Roman" w:hAnsi="Times New Roman"/>
          <w:bCs/>
          <w:sz w:val="24"/>
          <w:szCs w:val="24"/>
        </w:rPr>
        <w:t>сенн</w:t>
      </w:r>
      <w:r>
        <w:rPr>
          <w:rFonts w:ascii="Times New Roman" w:hAnsi="Times New Roman"/>
          <w:bCs/>
          <w:sz w:val="24"/>
          <w:szCs w:val="24"/>
        </w:rPr>
        <w:t>ий</w:t>
      </w:r>
      <w:r w:rsidRPr="00F16E2C">
        <w:rPr>
          <w:rFonts w:ascii="Times New Roman" w:hAnsi="Times New Roman"/>
          <w:bCs/>
          <w:sz w:val="24"/>
          <w:szCs w:val="24"/>
        </w:rPr>
        <w:t xml:space="preserve"> период»:</w:t>
      </w:r>
    </w:p>
    <w:p w:rsidR="00251C86" w:rsidRPr="00F16E2C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16E2C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F16E2C">
        <w:rPr>
          <w:rFonts w:ascii="Times New Roman" w:hAnsi="Times New Roman"/>
          <w:sz w:val="24"/>
          <w:szCs w:val="24"/>
        </w:rPr>
        <w:t xml:space="preserve"> за</w:t>
      </w:r>
      <w:r w:rsidRPr="00F16E2C">
        <w:rPr>
          <w:sz w:val="24"/>
          <w:szCs w:val="24"/>
        </w:rPr>
        <w:t xml:space="preserve"> </w:t>
      </w:r>
      <w:r w:rsidRPr="00F16E2C">
        <w:rPr>
          <w:rStyle w:val="a3"/>
          <w:rFonts w:ascii="Times New Roman" w:hAnsi="Times New Roman"/>
          <w:b w:val="0"/>
          <w:sz w:val="24"/>
          <w:szCs w:val="24"/>
        </w:rPr>
        <w:t>201</w:t>
      </w: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Pr="00F16E2C">
        <w:rPr>
          <w:rStyle w:val="a3"/>
          <w:rFonts w:ascii="Times New Roman" w:hAnsi="Times New Roman"/>
          <w:b w:val="0"/>
          <w:sz w:val="24"/>
          <w:szCs w:val="24"/>
        </w:rPr>
        <w:t xml:space="preserve"> год выполнено в полном объеме и составляет </w:t>
      </w:r>
      <w:r>
        <w:rPr>
          <w:rStyle w:val="a3"/>
          <w:rFonts w:ascii="Times New Roman" w:hAnsi="Times New Roman"/>
          <w:b w:val="0"/>
          <w:sz w:val="24"/>
          <w:szCs w:val="24"/>
        </w:rPr>
        <w:t>99,3</w:t>
      </w:r>
      <w:r w:rsidRPr="00F16E2C">
        <w:rPr>
          <w:rStyle w:val="a3"/>
          <w:rFonts w:ascii="Times New Roman" w:hAnsi="Times New Roman"/>
          <w:b w:val="0"/>
          <w:sz w:val="24"/>
          <w:szCs w:val="24"/>
        </w:rPr>
        <w:t xml:space="preserve"> %;</w:t>
      </w:r>
    </w:p>
    <w:p w:rsidR="00251C86" w:rsidRPr="009620DC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9</w:t>
      </w:r>
      <w:r w:rsidRPr="009620DC">
        <w:rPr>
          <w:rStyle w:val="a3"/>
          <w:rFonts w:ascii="Times New Roman" w:hAnsi="Times New Roman"/>
          <w:b w:val="0"/>
          <w:sz w:val="24"/>
          <w:szCs w:val="24"/>
        </w:rPr>
        <w:t>. Фактическая численность воспитанников соответствует численности предоставленной в отчетах об исполнении муниципального задания.</w:t>
      </w:r>
    </w:p>
    <w:p w:rsidR="00251C86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10</w:t>
      </w:r>
      <w:r w:rsidRPr="009620DC">
        <w:rPr>
          <w:rStyle w:val="a3"/>
          <w:rFonts w:ascii="Times New Roman" w:hAnsi="Times New Roman"/>
          <w:b w:val="0"/>
          <w:sz w:val="24"/>
          <w:szCs w:val="24"/>
        </w:rPr>
        <w:t>. Необоснованного расходования бюджетных ассигнований за проверяемый период не установлено.</w:t>
      </w:r>
    </w:p>
    <w:p w:rsidR="00251C86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FontStyle40"/>
          <w:sz w:val="24"/>
          <w:szCs w:val="24"/>
        </w:rPr>
        <w:t xml:space="preserve">11. </w:t>
      </w:r>
      <w:r w:rsidRPr="00A66B33">
        <w:rPr>
          <w:rStyle w:val="FontStyle40"/>
          <w:sz w:val="24"/>
          <w:szCs w:val="24"/>
        </w:rPr>
        <w:t xml:space="preserve">В ходе ревизии </w:t>
      </w:r>
      <w:r>
        <w:rPr>
          <w:rStyle w:val="FontStyle40"/>
          <w:sz w:val="24"/>
          <w:szCs w:val="24"/>
        </w:rPr>
        <w:t xml:space="preserve">устранены замечания, нарушения и </w:t>
      </w:r>
      <w:r w:rsidRPr="00A66B33">
        <w:rPr>
          <w:rStyle w:val="FontStyle40"/>
          <w:sz w:val="24"/>
          <w:szCs w:val="24"/>
        </w:rPr>
        <w:t>в</w:t>
      </w:r>
      <w:r w:rsidRPr="00A66B33">
        <w:rPr>
          <w:rStyle w:val="a3"/>
          <w:rFonts w:ascii="Times New Roman" w:hAnsi="Times New Roman"/>
          <w:b w:val="0"/>
          <w:sz w:val="24"/>
          <w:szCs w:val="24"/>
        </w:rPr>
        <w:t>несены уточнения</w:t>
      </w:r>
      <w:r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251C86" w:rsidRPr="00A66B33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381484">
        <w:rPr>
          <w:rStyle w:val="a3"/>
          <w:rFonts w:ascii="Times New Roman" w:hAnsi="Times New Roman"/>
          <w:sz w:val="24"/>
          <w:szCs w:val="24"/>
        </w:rPr>
        <w:t>-</w:t>
      </w:r>
      <w:r w:rsidRPr="00A66B33">
        <w:rPr>
          <w:rStyle w:val="a3"/>
          <w:rFonts w:ascii="Times New Roman" w:hAnsi="Times New Roman"/>
          <w:b w:val="0"/>
          <w:sz w:val="24"/>
          <w:szCs w:val="24"/>
        </w:rPr>
        <w:t xml:space="preserve"> в должностную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A66B33">
        <w:rPr>
          <w:rStyle w:val="a3"/>
          <w:rFonts w:ascii="Times New Roman" w:hAnsi="Times New Roman"/>
          <w:b w:val="0"/>
          <w:sz w:val="24"/>
          <w:szCs w:val="24"/>
        </w:rPr>
        <w:t xml:space="preserve">инструкцию </w:t>
      </w:r>
      <w:r>
        <w:rPr>
          <w:rStyle w:val="a3"/>
          <w:rFonts w:ascii="Times New Roman" w:hAnsi="Times New Roman"/>
          <w:b w:val="0"/>
          <w:sz w:val="24"/>
          <w:szCs w:val="24"/>
        </w:rPr>
        <w:t>главного бухгалтера;</w:t>
      </w:r>
    </w:p>
    <w:p w:rsidR="00251C86" w:rsidRPr="002347BA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347BA">
        <w:rPr>
          <w:rStyle w:val="a3"/>
          <w:rFonts w:ascii="Times New Roman" w:hAnsi="Times New Roman"/>
          <w:sz w:val="24"/>
          <w:szCs w:val="24"/>
        </w:rPr>
        <w:t>-</w:t>
      </w:r>
      <w:r w:rsidRPr="002347BA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в книгу учета доверенностей на получение материальных ценностей;</w:t>
      </w:r>
    </w:p>
    <w:p w:rsidR="00251C86" w:rsidRPr="0082525F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D2B46">
        <w:rPr>
          <w:rStyle w:val="a3"/>
          <w:rFonts w:ascii="Times New Roman" w:hAnsi="Times New Roman"/>
          <w:sz w:val="24"/>
          <w:szCs w:val="24"/>
        </w:rPr>
        <w:t>-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в оформление первичных учетных документов на приемку материальных ценностей;</w:t>
      </w:r>
    </w:p>
    <w:p w:rsidR="00251C86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2525F">
        <w:rPr>
          <w:rStyle w:val="a3"/>
          <w:rFonts w:ascii="Times New Roman" w:hAnsi="Times New Roman"/>
          <w:sz w:val="24"/>
          <w:szCs w:val="24"/>
        </w:rPr>
        <w:t>-</w:t>
      </w:r>
      <w:r w:rsidRPr="0082525F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в авансовые отчеты </w:t>
      </w:r>
      <w:r w:rsidRPr="007D14E9">
        <w:rPr>
          <w:rStyle w:val="a3"/>
          <w:rFonts w:ascii="Times New Roman" w:hAnsi="Times New Roman"/>
          <w:b w:val="0"/>
          <w:sz w:val="24"/>
          <w:szCs w:val="24"/>
        </w:rPr>
        <w:t>по расчетам с подотчетными лицами</w:t>
      </w:r>
      <w:r w:rsidRPr="0082525F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по </w:t>
      </w:r>
      <w:r w:rsidRPr="007D14E9">
        <w:rPr>
          <w:rStyle w:val="a3"/>
          <w:rFonts w:ascii="Times New Roman" w:hAnsi="Times New Roman"/>
          <w:b w:val="0"/>
          <w:sz w:val="24"/>
          <w:szCs w:val="24"/>
        </w:rPr>
        <w:t>расходовани</w:t>
      </w:r>
      <w:r>
        <w:rPr>
          <w:rStyle w:val="a3"/>
          <w:rFonts w:ascii="Times New Roman" w:hAnsi="Times New Roman"/>
          <w:b w:val="0"/>
          <w:sz w:val="24"/>
          <w:szCs w:val="24"/>
        </w:rPr>
        <w:t>ю</w:t>
      </w:r>
      <w:r w:rsidRPr="007D14E9">
        <w:rPr>
          <w:rStyle w:val="a3"/>
          <w:rFonts w:ascii="Times New Roman" w:hAnsi="Times New Roman"/>
          <w:b w:val="0"/>
          <w:sz w:val="24"/>
          <w:szCs w:val="24"/>
        </w:rPr>
        <w:t xml:space="preserve"> денежных средств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251C86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сроки предоставления табеля в бухгалтерию: предварительный табель до 15 числа месяца и уточненный табель до 30 числа месяца;</w:t>
      </w:r>
    </w:p>
    <w:p w:rsidR="00251C86" w:rsidRPr="00457518" w:rsidRDefault="00251C86" w:rsidP="00251C8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D2B46">
        <w:rPr>
          <w:rStyle w:val="a3"/>
          <w:rFonts w:ascii="Times New Roman" w:hAnsi="Times New Roman"/>
          <w:sz w:val="24"/>
          <w:szCs w:val="24"/>
        </w:rPr>
        <w:t>-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в оформление договоров </w:t>
      </w:r>
      <w:r w:rsidRPr="00457518">
        <w:rPr>
          <w:rFonts w:ascii="Times New Roman" w:hAnsi="Times New Roman"/>
          <w:sz w:val="24"/>
          <w:szCs w:val="24"/>
        </w:rPr>
        <w:t>по осуществлению закупок товаров, работ, услуг для обеспечения муниципальных нужд</w:t>
      </w:r>
      <w:r>
        <w:rPr>
          <w:rFonts w:ascii="Times New Roman" w:hAnsi="Times New Roman"/>
          <w:sz w:val="24"/>
          <w:szCs w:val="24"/>
        </w:rPr>
        <w:t>.</w:t>
      </w:r>
    </w:p>
    <w:p w:rsidR="00251C86" w:rsidRDefault="00251C86" w:rsidP="00251C86">
      <w:pPr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12. Учетная политика Учреждения в настоящее время не в актуальном состоянии, в связи с вступившими в силу с 2015 года п</w:t>
      </w:r>
      <w:r w:rsidRPr="00580876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ами</w:t>
      </w:r>
      <w:r w:rsidRPr="00580876">
        <w:rPr>
          <w:rFonts w:ascii="Times New Roman" w:hAnsi="Times New Roman"/>
          <w:sz w:val="24"/>
          <w:szCs w:val="24"/>
        </w:rPr>
        <w:t xml:space="preserve"> Минф</w:t>
      </w:r>
      <w:r>
        <w:rPr>
          <w:rFonts w:ascii="Times New Roman" w:hAnsi="Times New Roman"/>
          <w:sz w:val="24"/>
          <w:szCs w:val="24"/>
        </w:rPr>
        <w:t>ина России,</w:t>
      </w:r>
      <w:r w:rsidRPr="0034323F">
        <w:rPr>
          <w:rFonts w:ascii="Times New Roman" w:hAnsi="Times New Roman"/>
          <w:sz w:val="24"/>
          <w:szCs w:val="24"/>
        </w:rPr>
        <w:t xml:space="preserve"> </w:t>
      </w:r>
      <w:r w:rsidRPr="006741DC">
        <w:rPr>
          <w:rFonts w:ascii="Times New Roman" w:hAnsi="Times New Roman"/>
          <w:color w:val="2D2D2D"/>
          <w:spacing w:val="2"/>
          <w:sz w:val="24"/>
          <w:szCs w:val="24"/>
        </w:rPr>
        <w:t>иными нормативно-правовыми актами, регулирующими вопросы бухгалтерского (бюджетного) учета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>.</w:t>
      </w:r>
    </w:p>
    <w:p w:rsidR="00251C86" w:rsidRDefault="00251C86" w:rsidP="00251C8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C86" w:rsidRDefault="00251C86" w:rsidP="00251C8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6826" w:rsidRPr="00CF7F13" w:rsidRDefault="00E26826" w:rsidP="00CF7F13">
      <w:pPr>
        <w:rPr>
          <w:szCs w:val="24"/>
        </w:rPr>
      </w:pPr>
    </w:p>
    <w:sectPr w:rsidR="00E26826" w:rsidRPr="00CF7F13" w:rsidSect="00D2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826"/>
    <w:rsid w:val="00251C86"/>
    <w:rsid w:val="003519DB"/>
    <w:rsid w:val="00373BB8"/>
    <w:rsid w:val="005E4E43"/>
    <w:rsid w:val="007E084C"/>
    <w:rsid w:val="007F4D32"/>
    <w:rsid w:val="008436D1"/>
    <w:rsid w:val="008870C6"/>
    <w:rsid w:val="008C294A"/>
    <w:rsid w:val="00B251B9"/>
    <w:rsid w:val="00C33A19"/>
    <w:rsid w:val="00C73BB6"/>
    <w:rsid w:val="00CF7F13"/>
    <w:rsid w:val="00D22928"/>
    <w:rsid w:val="00E204C0"/>
    <w:rsid w:val="00E26826"/>
    <w:rsid w:val="00E415D0"/>
    <w:rsid w:val="00EB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2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68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Strong"/>
    <w:uiPriority w:val="22"/>
    <w:qFormat/>
    <w:rsid w:val="00E26826"/>
    <w:rPr>
      <w:b/>
      <w:bCs/>
    </w:rPr>
  </w:style>
  <w:style w:type="paragraph" w:styleId="a4">
    <w:name w:val="No Spacing"/>
    <w:uiPriority w:val="1"/>
    <w:qFormat/>
    <w:rsid w:val="00E268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rsid w:val="00E268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2682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E415D0"/>
    <w:pPr>
      <w:ind w:left="720"/>
      <w:contextualSpacing/>
    </w:pPr>
  </w:style>
  <w:style w:type="character" w:customStyle="1" w:styleId="4">
    <w:name w:val="Знак4"/>
    <w:rsid w:val="00CF7F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9">
    <w:name w:val="Font Style39"/>
    <w:uiPriority w:val="99"/>
    <w:rsid w:val="00CF7F13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251C8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900</Words>
  <Characters>5134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17</cp:revision>
  <dcterms:created xsi:type="dcterms:W3CDTF">2015-09-10T08:49:00Z</dcterms:created>
  <dcterms:modified xsi:type="dcterms:W3CDTF">2016-06-14T09:47:00Z</dcterms:modified>
</cp:coreProperties>
</file>